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11932" w14:textId="77777777" w:rsidR="00A53807" w:rsidRDefault="00143CED" w:rsidP="00A53807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93939"/>
          <w:sz w:val="28"/>
          <w:szCs w:val="30"/>
          <w:lang w:eastAsia="ru-RU"/>
        </w:rPr>
      </w:pPr>
      <w:bookmarkStart w:id="0" w:name="_GoBack"/>
      <w:bookmarkEnd w:id="0"/>
      <w:r w:rsidRPr="00A53807">
        <w:rPr>
          <w:rFonts w:eastAsia="Times New Roman" w:cstheme="minorHAnsi"/>
          <w:b/>
          <w:bCs/>
          <w:color w:val="393939"/>
          <w:sz w:val="28"/>
          <w:szCs w:val="30"/>
          <w:lang w:eastAsia="ru-RU"/>
        </w:rPr>
        <w:t xml:space="preserve">Слонимский районный </w:t>
      </w:r>
      <w:r w:rsidR="00131F5A" w:rsidRPr="00A53807">
        <w:rPr>
          <w:rFonts w:eastAsia="Times New Roman" w:cstheme="minorHAnsi"/>
          <w:b/>
          <w:bCs/>
          <w:color w:val="393939"/>
          <w:sz w:val="28"/>
          <w:szCs w:val="30"/>
          <w:lang w:eastAsia="ru-RU"/>
        </w:rPr>
        <w:t>совет</w:t>
      </w:r>
      <w:r w:rsidRPr="00A53807">
        <w:rPr>
          <w:rFonts w:eastAsia="Times New Roman" w:cstheme="minorHAnsi"/>
          <w:b/>
          <w:bCs/>
          <w:color w:val="393939"/>
          <w:sz w:val="28"/>
          <w:szCs w:val="30"/>
          <w:lang w:eastAsia="ru-RU"/>
        </w:rPr>
        <w:t xml:space="preserve"> общест</w:t>
      </w:r>
      <w:r w:rsidR="00131F5A" w:rsidRPr="00A53807">
        <w:rPr>
          <w:rFonts w:eastAsia="Times New Roman" w:cstheme="minorHAnsi"/>
          <w:b/>
          <w:bCs/>
          <w:color w:val="393939"/>
          <w:sz w:val="28"/>
          <w:szCs w:val="30"/>
          <w:lang w:eastAsia="ru-RU"/>
        </w:rPr>
        <w:t xml:space="preserve">венного объединения </w:t>
      </w:r>
    </w:p>
    <w:p w14:paraId="18D065F6" w14:textId="77777777" w:rsidR="00143CED" w:rsidRPr="00143CED" w:rsidRDefault="00131F5A" w:rsidP="00A53807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393939"/>
          <w:sz w:val="24"/>
          <w:szCs w:val="27"/>
          <w:lang w:eastAsia="ru-RU"/>
        </w:rPr>
      </w:pPr>
      <w:r w:rsidRPr="00A53807">
        <w:rPr>
          <w:rFonts w:eastAsia="Times New Roman" w:cstheme="minorHAnsi"/>
          <w:b/>
          <w:bCs/>
          <w:color w:val="393939"/>
          <w:sz w:val="28"/>
          <w:szCs w:val="30"/>
          <w:lang w:eastAsia="ru-RU"/>
        </w:rPr>
        <w:t xml:space="preserve">«Белорусская </w:t>
      </w:r>
      <w:r w:rsidR="00143CED" w:rsidRPr="00A53807">
        <w:rPr>
          <w:rFonts w:eastAsia="Times New Roman" w:cstheme="minorHAnsi"/>
          <w:b/>
          <w:bCs/>
          <w:color w:val="393939"/>
          <w:sz w:val="28"/>
          <w:szCs w:val="30"/>
          <w:lang w:eastAsia="ru-RU"/>
        </w:rPr>
        <w:t>республиканск</w:t>
      </w:r>
      <w:r w:rsidRPr="00A53807">
        <w:rPr>
          <w:rFonts w:eastAsia="Times New Roman" w:cstheme="minorHAnsi"/>
          <w:b/>
          <w:bCs/>
          <w:color w:val="393939"/>
          <w:sz w:val="28"/>
          <w:szCs w:val="30"/>
          <w:lang w:eastAsia="ru-RU"/>
        </w:rPr>
        <w:t>ая</w:t>
      </w:r>
      <w:r w:rsidR="00143CED" w:rsidRPr="00A53807">
        <w:rPr>
          <w:rFonts w:eastAsia="Times New Roman" w:cstheme="minorHAnsi"/>
          <w:b/>
          <w:bCs/>
          <w:color w:val="393939"/>
          <w:sz w:val="28"/>
          <w:szCs w:val="30"/>
          <w:lang w:eastAsia="ru-RU"/>
        </w:rPr>
        <w:t xml:space="preserve"> </w:t>
      </w:r>
      <w:r w:rsidRPr="00A53807">
        <w:rPr>
          <w:rFonts w:eastAsia="Times New Roman" w:cstheme="minorHAnsi"/>
          <w:b/>
          <w:bCs/>
          <w:color w:val="393939"/>
          <w:sz w:val="28"/>
          <w:szCs w:val="30"/>
          <w:lang w:eastAsia="ru-RU"/>
        </w:rPr>
        <w:t>пионерская организация</w:t>
      </w:r>
      <w:r w:rsidR="00143CED" w:rsidRPr="00A53807">
        <w:rPr>
          <w:rFonts w:eastAsia="Times New Roman" w:cstheme="minorHAnsi"/>
          <w:b/>
          <w:bCs/>
          <w:color w:val="393939"/>
          <w:sz w:val="28"/>
          <w:szCs w:val="30"/>
          <w:lang w:eastAsia="ru-RU"/>
        </w:rPr>
        <w:t>»</w:t>
      </w:r>
    </w:p>
    <w:p w14:paraId="0DE45D32" w14:textId="77777777" w:rsidR="00143CED" w:rsidRDefault="00143CED" w:rsidP="00143CED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93939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 wp14:anchorId="1D9F10DF" wp14:editId="7A57021E">
            <wp:extent cx="4761781" cy="2910357"/>
            <wp:effectExtent l="0" t="0" r="1270" b="4445"/>
            <wp:docPr id="18" name="Рисунок 18" descr="https://brpo.by/wp-content/uploads/2020/08/%D0%91%D0%B5%D0%B7%D1%8B%D0%BC%D1%8F%D0%BD%D0%BD%D1%8B%D0%B9-3-min-1024x6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brpo.by/wp-content/uploads/2020/08/%D0%91%D0%B5%D0%B7%D1%8B%D0%BC%D1%8F%D0%BD%D0%BD%D1%8B%D0%B9-3-min-1024x63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753" cy="2911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7FDF1" w14:textId="77777777" w:rsidR="00143CED" w:rsidRPr="00A53807" w:rsidRDefault="00143CED" w:rsidP="00143CED">
      <w:pPr>
        <w:shd w:val="clear" w:color="auto" w:fill="FFFFFF"/>
        <w:spacing w:after="100" w:afterAutospacing="1" w:line="240" w:lineRule="auto"/>
        <w:jc w:val="center"/>
        <w:rPr>
          <w:rStyle w:val="a4"/>
          <w:rFonts w:cstheme="minorHAnsi"/>
          <w:i/>
          <w:iCs/>
          <w:color w:val="333399"/>
          <w:sz w:val="24"/>
          <w:szCs w:val="36"/>
          <w:bdr w:val="none" w:sz="0" w:space="0" w:color="auto" w:frame="1"/>
          <w:shd w:val="clear" w:color="auto" w:fill="FFFFFF"/>
        </w:rPr>
      </w:pPr>
      <w:r w:rsidRPr="00A53807">
        <w:rPr>
          <w:rStyle w:val="a4"/>
          <w:rFonts w:cstheme="minorHAnsi"/>
          <w:i/>
          <w:iCs/>
          <w:color w:val="333399"/>
          <w:sz w:val="24"/>
          <w:szCs w:val="36"/>
          <w:bdr w:val="none" w:sz="0" w:space="0" w:color="auto" w:frame="1"/>
          <w:shd w:val="clear" w:color="auto" w:fill="FFFFFF"/>
        </w:rPr>
        <w:t xml:space="preserve">Пионер </w:t>
      </w:r>
      <w:proofErr w:type="gramStart"/>
      <w:r w:rsidRPr="00A53807">
        <w:rPr>
          <w:rStyle w:val="a4"/>
          <w:rFonts w:cstheme="minorHAnsi"/>
          <w:i/>
          <w:iCs/>
          <w:color w:val="333399"/>
          <w:sz w:val="24"/>
          <w:szCs w:val="36"/>
          <w:bdr w:val="none" w:sz="0" w:space="0" w:color="auto" w:frame="1"/>
          <w:shd w:val="clear" w:color="auto" w:fill="FFFFFF"/>
        </w:rPr>
        <w:t>–  участник</w:t>
      </w:r>
      <w:proofErr w:type="gramEnd"/>
      <w:r w:rsidRPr="00A53807">
        <w:rPr>
          <w:rStyle w:val="a4"/>
          <w:rFonts w:cstheme="minorHAnsi"/>
          <w:i/>
          <w:iCs/>
          <w:color w:val="333399"/>
          <w:sz w:val="24"/>
          <w:szCs w:val="36"/>
          <w:bdr w:val="none" w:sz="0" w:space="0" w:color="auto" w:frame="1"/>
          <w:shd w:val="clear" w:color="auto" w:fill="FFFFFF"/>
        </w:rPr>
        <w:t xml:space="preserve"> БРПО, активно участвующий в мероприятиях  организации, стремящийся идти вперед, осуществлять творческий поиск, созидать, готов прийти на помощь людям, стране, Миру.</w:t>
      </w:r>
    </w:p>
    <w:p w14:paraId="5535B18F" w14:textId="77777777" w:rsidR="00C448D1" w:rsidRPr="00C448D1" w:rsidRDefault="00C448D1" w:rsidP="00F23436">
      <w:pPr>
        <w:shd w:val="clear" w:color="auto" w:fill="FFFFFF"/>
        <w:spacing w:after="0" w:line="240" w:lineRule="auto"/>
        <w:ind w:right="-426"/>
        <w:rPr>
          <w:rFonts w:eastAsia="Times New Roman" w:cstheme="minorHAnsi"/>
          <w:sz w:val="25"/>
          <w:szCs w:val="25"/>
          <w:lang w:eastAsia="ru-RU"/>
        </w:rPr>
      </w:pPr>
      <w:r w:rsidRPr="00D152C8">
        <w:rPr>
          <w:rFonts w:eastAsia="Times New Roman" w:cstheme="minorHAnsi"/>
          <w:b/>
          <w:bCs/>
          <w:sz w:val="25"/>
          <w:szCs w:val="25"/>
          <w:lang w:eastAsia="ru-RU"/>
        </w:rPr>
        <w:t>Наименование: </w:t>
      </w:r>
      <w:r w:rsidRPr="00C448D1">
        <w:rPr>
          <w:rFonts w:eastAsia="Times New Roman" w:cstheme="minorHAnsi"/>
          <w:sz w:val="25"/>
          <w:szCs w:val="25"/>
          <w:lang w:eastAsia="ru-RU"/>
        </w:rPr>
        <w:t>Общественное объединение «Белорусская республиканская пионерская организация» (сокращенно – ОО «БРПО»).</w:t>
      </w:r>
    </w:p>
    <w:p w14:paraId="07E99ED5" w14:textId="77777777" w:rsidR="00C448D1" w:rsidRPr="00C448D1" w:rsidRDefault="00C448D1" w:rsidP="00C448D1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D152C8">
        <w:rPr>
          <w:rFonts w:eastAsia="Times New Roman" w:cstheme="minorHAnsi"/>
          <w:b/>
          <w:bCs/>
          <w:sz w:val="25"/>
          <w:szCs w:val="25"/>
          <w:lang w:eastAsia="ru-RU"/>
        </w:rPr>
        <w:t>Дата основания:</w:t>
      </w:r>
      <w:r w:rsidRPr="00C448D1">
        <w:rPr>
          <w:rFonts w:eastAsia="Times New Roman" w:cstheme="minorHAnsi"/>
          <w:sz w:val="25"/>
          <w:szCs w:val="25"/>
          <w:lang w:eastAsia="ru-RU"/>
        </w:rPr>
        <w:t> 13 сентября 1990 года.</w:t>
      </w:r>
    </w:p>
    <w:p w14:paraId="287F09BA" w14:textId="77777777" w:rsidR="00C448D1" w:rsidRPr="00C448D1" w:rsidRDefault="00C448D1" w:rsidP="00C448D1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D152C8">
        <w:rPr>
          <w:rFonts w:eastAsia="Times New Roman" w:cstheme="minorHAnsi"/>
          <w:b/>
          <w:bCs/>
          <w:sz w:val="25"/>
          <w:szCs w:val="25"/>
          <w:lang w:eastAsia="ru-RU"/>
        </w:rPr>
        <w:t>ОО «БРПО»</w:t>
      </w:r>
      <w:r w:rsidRPr="00C448D1">
        <w:rPr>
          <w:rFonts w:eastAsia="Times New Roman" w:cstheme="minorHAnsi"/>
          <w:sz w:val="25"/>
          <w:szCs w:val="25"/>
          <w:lang w:eastAsia="ru-RU"/>
        </w:rPr>
        <w:t> – самостоятельное, добровольное, общественное, многонациональное объединение детей, подростков и взрослых, ориентированное на общечеловеческие ценности, представляющее и защищающее интересы и права своих членов. Свою деятельность ОО «БРПО» осуществляет по следующим направлениям:</w:t>
      </w:r>
    </w:p>
    <w:p w14:paraId="2CA4EED3" w14:textId="77777777" w:rsidR="00C448D1" w:rsidRPr="00C448D1" w:rsidRDefault="00C448D1" w:rsidP="00C448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C448D1">
        <w:rPr>
          <w:rFonts w:eastAsia="Times New Roman" w:cstheme="minorHAnsi"/>
          <w:sz w:val="25"/>
          <w:szCs w:val="25"/>
          <w:lang w:eastAsia="ru-RU"/>
        </w:rPr>
        <w:t>гражданское и патриотическое воспитание подрастающего поколения;</w:t>
      </w:r>
    </w:p>
    <w:p w14:paraId="4E6AEEB7" w14:textId="77777777" w:rsidR="00C448D1" w:rsidRPr="00C448D1" w:rsidRDefault="00C448D1" w:rsidP="00C448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C448D1">
        <w:rPr>
          <w:rFonts w:eastAsia="Times New Roman" w:cstheme="minorHAnsi"/>
          <w:sz w:val="25"/>
          <w:szCs w:val="25"/>
          <w:lang w:eastAsia="ru-RU"/>
        </w:rPr>
        <w:t>духовно-нравственное становление современной личности;</w:t>
      </w:r>
    </w:p>
    <w:p w14:paraId="7754C90E" w14:textId="77777777" w:rsidR="00C448D1" w:rsidRPr="00C448D1" w:rsidRDefault="00C448D1" w:rsidP="00C448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C448D1">
        <w:rPr>
          <w:rFonts w:eastAsia="Times New Roman" w:cstheme="minorHAnsi"/>
          <w:sz w:val="25"/>
          <w:szCs w:val="25"/>
          <w:lang w:eastAsia="ru-RU"/>
        </w:rPr>
        <w:t>развитие спорта и туризма, популяризация здорового образа жизни;</w:t>
      </w:r>
    </w:p>
    <w:p w14:paraId="0AB2117B" w14:textId="77777777" w:rsidR="00C448D1" w:rsidRPr="00C448D1" w:rsidRDefault="00C448D1" w:rsidP="00C448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C448D1">
        <w:rPr>
          <w:rFonts w:eastAsia="Times New Roman" w:cstheme="minorHAnsi"/>
          <w:sz w:val="25"/>
          <w:szCs w:val="25"/>
          <w:lang w:eastAsia="ru-RU"/>
        </w:rPr>
        <w:t>социальная защита детей, благотворительность, защита окружающей среды;</w:t>
      </w:r>
    </w:p>
    <w:p w14:paraId="6C5544AB" w14:textId="77777777" w:rsidR="00C448D1" w:rsidRPr="00C448D1" w:rsidRDefault="00C448D1" w:rsidP="00C448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C448D1">
        <w:rPr>
          <w:rFonts w:eastAsia="Times New Roman" w:cstheme="minorHAnsi"/>
          <w:sz w:val="25"/>
          <w:szCs w:val="25"/>
          <w:lang w:eastAsia="ru-RU"/>
        </w:rPr>
        <w:t>формирование информационной культуры;</w:t>
      </w:r>
    </w:p>
    <w:p w14:paraId="1E383BAD" w14:textId="77777777" w:rsidR="00C448D1" w:rsidRPr="00C448D1" w:rsidRDefault="00C448D1" w:rsidP="00C448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C448D1">
        <w:rPr>
          <w:rFonts w:eastAsia="Times New Roman" w:cstheme="minorHAnsi"/>
          <w:sz w:val="25"/>
          <w:szCs w:val="25"/>
          <w:lang w:eastAsia="ru-RU"/>
        </w:rPr>
        <w:t>осуществление международной деятельности.</w:t>
      </w:r>
    </w:p>
    <w:p w14:paraId="6E561085" w14:textId="77777777" w:rsidR="00C448D1" w:rsidRPr="00C448D1" w:rsidRDefault="00C448D1" w:rsidP="00C448D1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D152C8">
        <w:rPr>
          <w:rFonts w:eastAsia="Times New Roman" w:cstheme="minorHAnsi"/>
          <w:b/>
          <w:bCs/>
          <w:sz w:val="25"/>
          <w:szCs w:val="25"/>
          <w:lang w:eastAsia="ru-RU"/>
        </w:rPr>
        <w:t>Цель ОО «БРПО»</w:t>
      </w:r>
      <w:r w:rsidRPr="00C448D1">
        <w:rPr>
          <w:rFonts w:eastAsia="Times New Roman" w:cstheme="minorHAnsi"/>
          <w:sz w:val="25"/>
          <w:szCs w:val="25"/>
          <w:lang w:eastAsia="ru-RU"/>
        </w:rPr>
        <w:t> – помочь каждому пионеру стать Гражданином, своими делами и поступками приносить пользу себе, своей семье, Родине.</w:t>
      </w:r>
    </w:p>
    <w:p w14:paraId="76C4B2C1" w14:textId="77777777" w:rsidR="00C448D1" w:rsidRPr="00C448D1" w:rsidRDefault="00C448D1" w:rsidP="00C448D1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D152C8">
        <w:rPr>
          <w:rFonts w:eastAsia="Times New Roman" w:cstheme="minorHAnsi"/>
          <w:b/>
          <w:bCs/>
          <w:sz w:val="25"/>
          <w:szCs w:val="25"/>
          <w:lang w:eastAsia="ru-RU"/>
        </w:rPr>
        <w:t>Девиз</w:t>
      </w:r>
      <w:r w:rsidRPr="00C448D1">
        <w:rPr>
          <w:rFonts w:eastAsia="Times New Roman" w:cstheme="minorHAnsi"/>
          <w:sz w:val="25"/>
          <w:szCs w:val="25"/>
          <w:lang w:eastAsia="ru-RU"/>
        </w:rPr>
        <w:t>: ОО «БРПО»: Пионер! К делам на благо Родины, к добру и справедливости будь готов!</w:t>
      </w:r>
    </w:p>
    <w:p w14:paraId="730A7A71" w14:textId="77777777" w:rsidR="00C448D1" w:rsidRDefault="00E16D49" w:rsidP="00C448D1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76F92132" wp14:editId="4E7B755F">
            <wp:simplePos x="0" y="0"/>
            <wp:positionH relativeFrom="column">
              <wp:posOffset>382905</wp:posOffset>
            </wp:positionH>
            <wp:positionV relativeFrom="paragraph">
              <wp:posOffset>199390</wp:posOffset>
            </wp:positionV>
            <wp:extent cx="586105" cy="797560"/>
            <wp:effectExtent l="0" t="0" r="4445" b="2540"/>
            <wp:wrapThrough wrapText="bothSides">
              <wp:wrapPolygon edited="0">
                <wp:start x="5616" y="0"/>
                <wp:lineTo x="2808" y="8255"/>
                <wp:lineTo x="0" y="11350"/>
                <wp:lineTo x="0" y="18573"/>
                <wp:lineTo x="5616" y="21153"/>
                <wp:lineTo x="11233" y="21153"/>
                <wp:lineTo x="11935" y="21153"/>
                <wp:lineTo x="21062" y="10318"/>
                <wp:lineTo x="21062" y="8255"/>
                <wp:lineTo x="10531" y="0"/>
                <wp:lineTo x="5616" y="0"/>
              </wp:wrapPolygon>
            </wp:wrapThrough>
            <wp:docPr id="26" name="Рисунок 26" descr="БРП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БРПО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33"/>
                    <a:stretch/>
                  </pic:blipFill>
                  <pic:spPr bwMode="auto">
                    <a:xfrm>
                      <a:off x="0" y="0"/>
                      <a:ext cx="586105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48D1" w:rsidRPr="00C448D1">
        <w:rPr>
          <w:rFonts w:eastAsia="Times New Roman" w:cstheme="minorHAnsi"/>
          <w:sz w:val="25"/>
          <w:szCs w:val="25"/>
          <w:lang w:eastAsia="ru-RU"/>
        </w:rPr>
        <w:t>Ответ</w:t>
      </w:r>
      <w:proofErr w:type="gramStart"/>
      <w:r w:rsidR="00C448D1" w:rsidRPr="00C448D1">
        <w:rPr>
          <w:rFonts w:eastAsia="Times New Roman" w:cstheme="minorHAnsi"/>
          <w:sz w:val="25"/>
          <w:szCs w:val="25"/>
          <w:lang w:eastAsia="ru-RU"/>
        </w:rPr>
        <w:t>: Всегда</w:t>
      </w:r>
      <w:proofErr w:type="gramEnd"/>
      <w:r w:rsidR="00C448D1" w:rsidRPr="00C448D1">
        <w:rPr>
          <w:rFonts w:eastAsia="Times New Roman" w:cstheme="minorHAnsi"/>
          <w:sz w:val="25"/>
          <w:szCs w:val="25"/>
          <w:lang w:eastAsia="ru-RU"/>
        </w:rPr>
        <w:t xml:space="preserve"> готов!</w:t>
      </w:r>
    </w:p>
    <w:p w14:paraId="74082347" w14:textId="77777777" w:rsidR="00E16D49" w:rsidRPr="00A53807" w:rsidRDefault="00E16D49" w:rsidP="00A53807">
      <w:pPr>
        <w:shd w:val="clear" w:color="auto" w:fill="FFFFFF"/>
        <w:spacing w:after="0" w:line="240" w:lineRule="auto"/>
        <w:ind w:right="-1"/>
        <w:jc w:val="center"/>
        <w:rPr>
          <w:rFonts w:eastAsia="Times New Roman" w:cstheme="minorHAnsi"/>
          <w:sz w:val="32"/>
          <w:szCs w:val="25"/>
          <w:lang w:eastAsia="ru-RU"/>
        </w:rPr>
      </w:pPr>
      <w:r w:rsidRPr="00A53807">
        <w:rPr>
          <w:rFonts w:eastAsia="Times New Roman" w:cstheme="minorHAnsi"/>
          <w:b/>
          <w:sz w:val="32"/>
          <w:szCs w:val="25"/>
          <w:lang w:eastAsia="ru-RU"/>
        </w:rPr>
        <w:t>Председатель</w:t>
      </w:r>
      <w:r w:rsidR="00912945">
        <w:rPr>
          <w:rFonts w:eastAsia="Times New Roman" w:cstheme="minorHAnsi"/>
          <w:sz w:val="32"/>
          <w:szCs w:val="25"/>
          <w:lang w:eastAsia="ru-RU"/>
        </w:rPr>
        <w:t xml:space="preserve"> районного С</w:t>
      </w:r>
      <w:r w:rsidRPr="00A53807">
        <w:rPr>
          <w:rFonts w:eastAsia="Times New Roman" w:cstheme="minorHAnsi"/>
          <w:sz w:val="32"/>
          <w:szCs w:val="25"/>
          <w:lang w:eastAsia="ru-RU"/>
        </w:rPr>
        <w:t>овета ОО «БРПО» -</w:t>
      </w:r>
    </w:p>
    <w:p w14:paraId="773E6016" w14:textId="77777777" w:rsidR="00E16D49" w:rsidRPr="00A53807" w:rsidRDefault="00E16D49" w:rsidP="00A53807">
      <w:pPr>
        <w:shd w:val="clear" w:color="auto" w:fill="FFFFFF"/>
        <w:spacing w:after="0" w:line="240" w:lineRule="auto"/>
        <w:ind w:right="-1"/>
        <w:jc w:val="center"/>
        <w:rPr>
          <w:rFonts w:eastAsia="Times New Roman" w:cstheme="minorHAnsi"/>
          <w:sz w:val="32"/>
          <w:szCs w:val="25"/>
          <w:lang w:eastAsia="ru-RU"/>
        </w:rPr>
      </w:pPr>
      <w:r w:rsidRPr="00A53807">
        <w:rPr>
          <w:rFonts w:eastAsia="Times New Roman" w:cstheme="minorHAnsi"/>
          <w:b/>
          <w:i/>
          <w:sz w:val="32"/>
          <w:szCs w:val="25"/>
          <w:lang w:eastAsia="ru-RU"/>
        </w:rPr>
        <w:t>Горбацевич Инна Николаевна</w:t>
      </w:r>
    </w:p>
    <w:p w14:paraId="2EF93197" w14:textId="77777777" w:rsidR="0027762B" w:rsidRDefault="0027762B" w:rsidP="0027762B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</w:p>
    <w:p w14:paraId="51059C47" w14:textId="553D6CB1" w:rsidR="007530C3" w:rsidRDefault="00F23436" w:rsidP="0027762B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>
        <w:rPr>
          <w:rFonts w:eastAsia="Times New Roman" w:cstheme="minorHAnsi"/>
          <w:sz w:val="25"/>
          <w:szCs w:val="25"/>
          <w:lang w:eastAsia="ru-RU"/>
        </w:rPr>
        <w:lastRenderedPageBreak/>
        <w:t>231800</w:t>
      </w:r>
      <w:r w:rsidR="00E16D49" w:rsidRPr="00F23436">
        <w:rPr>
          <w:rFonts w:eastAsia="Times New Roman" w:cstheme="minorHAnsi"/>
          <w:sz w:val="25"/>
          <w:szCs w:val="25"/>
          <w:lang w:eastAsia="ru-RU"/>
        </w:rPr>
        <w:t>,</w:t>
      </w:r>
      <w:r>
        <w:rPr>
          <w:rFonts w:eastAsia="Times New Roman" w:cstheme="minorHAnsi"/>
          <w:sz w:val="25"/>
          <w:szCs w:val="25"/>
          <w:lang w:eastAsia="ru-RU"/>
        </w:rPr>
        <w:t xml:space="preserve"> </w:t>
      </w:r>
      <w:r w:rsidR="00E16D49" w:rsidRPr="00F23436">
        <w:rPr>
          <w:rFonts w:eastAsia="Times New Roman" w:cstheme="minorHAnsi"/>
          <w:sz w:val="25"/>
          <w:szCs w:val="25"/>
          <w:lang w:eastAsia="ru-RU"/>
        </w:rPr>
        <w:t>Республика Беларусь, Гродненская область,</w:t>
      </w:r>
      <w:r>
        <w:rPr>
          <w:rFonts w:eastAsia="Times New Roman" w:cstheme="minorHAnsi"/>
          <w:sz w:val="25"/>
          <w:szCs w:val="25"/>
          <w:lang w:eastAsia="ru-RU"/>
        </w:rPr>
        <w:t xml:space="preserve"> </w:t>
      </w:r>
      <w:proofErr w:type="spellStart"/>
      <w:r w:rsidR="00E16D49" w:rsidRPr="00F23436">
        <w:rPr>
          <w:rFonts w:eastAsia="Times New Roman" w:cstheme="minorHAnsi"/>
          <w:sz w:val="25"/>
          <w:szCs w:val="25"/>
          <w:lang w:eastAsia="ru-RU"/>
        </w:rPr>
        <w:t>г.Слоним</w:t>
      </w:r>
      <w:proofErr w:type="spellEnd"/>
      <w:r w:rsidR="00E16D49" w:rsidRPr="00F23436">
        <w:rPr>
          <w:rFonts w:eastAsia="Times New Roman" w:cstheme="minorHAnsi"/>
          <w:sz w:val="25"/>
          <w:szCs w:val="25"/>
          <w:lang w:eastAsia="ru-RU"/>
        </w:rPr>
        <w:t>,</w:t>
      </w:r>
      <w:r>
        <w:rPr>
          <w:rFonts w:eastAsia="Times New Roman" w:cstheme="minorHAnsi"/>
          <w:sz w:val="25"/>
          <w:szCs w:val="25"/>
          <w:lang w:eastAsia="ru-RU"/>
        </w:rPr>
        <w:t xml:space="preserve"> </w:t>
      </w:r>
      <w:proofErr w:type="spellStart"/>
      <w:r w:rsidR="00E16D49" w:rsidRPr="00F23436">
        <w:rPr>
          <w:rFonts w:eastAsia="Times New Roman" w:cstheme="minorHAnsi"/>
          <w:sz w:val="25"/>
          <w:szCs w:val="25"/>
          <w:lang w:eastAsia="ru-RU"/>
        </w:rPr>
        <w:t>ул.</w:t>
      </w:r>
      <w:r w:rsidR="007530C3">
        <w:rPr>
          <w:rFonts w:eastAsia="Times New Roman" w:cstheme="minorHAnsi"/>
          <w:sz w:val="25"/>
          <w:szCs w:val="25"/>
          <w:lang w:eastAsia="ru-RU"/>
        </w:rPr>
        <w:t>Красноармейская</w:t>
      </w:r>
      <w:proofErr w:type="spellEnd"/>
      <w:r>
        <w:rPr>
          <w:rFonts w:eastAsia="Times New Roman" w:cstheme="minorHAnsi"/>
          <w:sz w:val="25"/>
          <w:szCs w:val="25"/>
          <w:lang w:eastAsia="ru-RU"/>
        </w:rPr>
        <w:t xml:space="preserve">, </w:t>
      </w:r>
      <w:r w:rsidR="007530C3">
        <w:rPr>
          <w:rFonts w:eastAsia="Times New Roman" w:cstheme="minorHAnsi"/>
          <w:sz w:val="25"/>
          <w:szCs w:val="25"/>
          <w:lang w:eastAsia="ru-RU"/>
        </w:rPr>
        <w:t>39</w:t>
      </w:r>
      <w:r w:rsidR="00DA51AA">
        <w:rPr>
          <w:rFonts w:eastAsia="Times New Roman" w:cstheme="minorHAnsi"/>
          <w:sz w:val="25"/>
          <w:szCs w:val="25"/>
          <w:lang w:eastAsia="ru-RU"/>
        </w:rPr>
        <w:t xml:space="preserve"> (</w:t>
      </w:r>
      <w:proofErr w:type="spellStart"/>
      <w:proofErr w:type="gramStart"/>
      <w:r w:rsidR="00E16D49" w:rsidRPr="00F23436">
        <w:rPr>
          <w:rFonts w:eastAsia="Times New Roman" w:cstheme="minorHAnsi"/>
          <w:sz w:val="25"/>
          <w:szCs w:val="25"/>
          <w:lang w:eastAsia="ru-RU"/>
        </w:rPr>
        <w:t>каб</w:t>
      </w:r>
      <w:proofErr w:type="spellEnd"/>
      <w:r w:rsidR="00E16D49" w:rsidRPr="00F23436">
        <w:rPr>
          <w:rFonts w:eastAsia="Times New Roman" w:cstheme="minorHAnsi"/>
          <w:sz w:val="25"/>
          <w:szCs w:val="25"/>
          <w:lang w:eastAsia="ru-RU"/>
        </w:rPr>
        <w:t>.№</w:t>
      </w:r>
      <w:proofErr w:type="gramEnd"/>
      <w:r w:rsidR="007530C3">
        <w:rPr>
          <w:rFonts w:eastAsia="Times New Roman" w:cstheme="minorHAnsi"/>
          <w:sz w:val="25"/>
          <w:szCs w:val="25"/>
          <w:lang w:eastAsia="ru-RU"/>
        </w:rPr>
        <w:t xml:space="preserve"> 14</w:t>
      </w:r>
      <w:r w:rsidR="00DA51AA">
        <w:rPr>
          <w:rFonts w:eastAsia="Times New Roman" w:cstheme="minorHAnsi"/>
          <w:sz w:val="25"/>
          <w:szCs w:val="25"/>
          <w:lang w:eastAsia="ru-RU"/>
        </w:rPr>
        <w:t xml:space="preserve">) </w:t>
      </w:r>
      <w:r w:rsidR="00E16D49" w:rsidRPr="00F23436">
        <w:rPr>
          <w:rFonts w:eastAsia="Times New Roman" w:cstheme="minorHAnsi"/>
          <w:sz w:val="25"/>
          <w:szCs w:val="25"/>
          <w:lang w:eastAsia="ru-RU"/>
        </w:rPr>
        <w:t xml:space="preserve">тел.: (01562) </w:t>
      </w:r>
      <w:r w:rsidR="007530C3">
        <w:rPr>
          <w:rFonts w:eastAsia="Times New Roman" w:cstheme="minorHAnsi"/>
          <w:sz w:val="25"/>
          <w:szCs w:val="25"/>
          <w:lang w:eastAsia="ru-RU"/>
        </w:rPr>
        <w:t>2</w:t>
      </w:r>
      <w:r w:rsidR="00DA51AA">
        <w:rPr>
          <w:rFonts w:eastAsia="Times New Roman" w:cstheme="minorHAnsi"/>
          <w:sz w:val="25"/>
          <w:szCs w:val="25"/>
          <w:lang w:eastAsia="ru-RU"/>
        </w:rPr>
        <w:t>-</w:t>
      </w:r>
      <w:r w:rsidR="007530C3">
        <w:rPr>
          <w:rFonts w:eastAsia="Times New Roman" w:cstheme="minorHAnsi"/>
          <w:sz w:val="25"/>
          <w:szCs w:val="25"/>
          <w:lang w:eastAsia="ru-RU"/>
        </w:rPr>
        <w:t>53</w:t>
      </w:r>
      <w:r w:rsidR="00DA51AA">
        <w:rPr>
          <w:rFonts w:eastAsia="Times New Roman" w:cstheme="minorHAnsi"/>
          <w:sz w:val="25"/>
          <w:szCs w:val="25"/>
          <w:lang w:eastAsia="ru-RU"/>
        </w:rPr>
        <w:t>-</w:t>
      </w:r>
      <w:r w:rsidR="007530C3">
        <w:rPr>
          <w:rFonts w:eastAsia="Times New Roman" w:cstheme="minorHAnsi"/>
          <w:sz w:val="25"/>
          <w:szCs w:val="25"/>
          <w:lang w:eastAsia="ru-RU"/>
        </w:rPr>
        <w:t>30</w:t>
      </w:r>
      <w:r w:rsidR="00E16D49" w:rsidRPr="00F23436">
        <w:rPr>
          <w:rFonts w:eastAsia="Times New Roman" w:cstheme="minorHAnsi"/>
          <w:sz w:val="25"/>
          <w:szCs w:val="25"/>
          <w:lang w:eastAsia="ru-RU"/>
        </w:rPr>
        <w:t> e-</w:t>
      </w:r>
      <w:proofErr w:type="spellStart"/>
      <w:r w:rsidR="00E16D49" w:rsidRPr="00F23436">
        <w:rPr>
          <w:rFonts w:eastAsia="Times New Roman" w:cstheme="minorHAnsi"/>
          <w:sz w:val="25"/>
          <w:szCs w:val="25"/>
          <w:lang w:eastAsia="ru-RU"/>
        </w:rPr>
        <w:t>mail</w:t>
      </w:r>
      <w:proofErr w:type="spellEnd"/>
      <w:r w:rsidR="00E16D49" w:rsidRPr="00F23436">
        <w:rPr>
          <w:rFonts w:eastAsia="Times New Roman" w:cstheme="minorHAnsi"/>
          <w:sz w:val="25"/>
          <w:szCs w:val="25"/>
          <w:lang w:eastAsia="ru-RU"/>
        </w:rPr>
        <w:t>: </w:t>
      </w:r>
      <w:hyperlink r:id="rId8" w:history="1">
        <w:r w:rsidR="00416BE0" w:rsidRPr="005740C2">
          <w:rPr>
            <w:rStyle w:val="a5"/>
            <w:rFonts w:eastAsia="Times New Roman" w:cstheme="minorHAnsi"/>
            <w:sz w:val="25"/>
            <w:szCs w:val="25"/>
            <w:lang w:eastAsia="ru-RU"/>
          </w:rPr>
          <w:t>ct_o@slonim-uo.by</w:t>
        </w:r>
      </w:hyperlink>
    </w:p>
    <w:p w14:paraId="2E91FE8B" w14:textId="77777777" w:rsidR="007530C3" w:rsidRDefault="007530C3" w:rsidP="009908BB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</w:p>
    <w:p w14:paraId="0C852112" w14:textId="3774FC6B" w:rsidR="001B0E16" w:rsidRPr="001132A4" w:rsidRDefault="001B0E16" w:rsidP="009908B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36"/>
          <w:szCs w:val="25"/>
          <w:lang w:eastAsia="ru-RU"/>
        </w:rPr>
      </w:pPr>
      <w:r>
        <w:rPr>
          <w:rFonts w:eastAsia="Times New Roman" w:cstheme="minorHAnsi"/>
          <w:sz w:val="25"/>
          <w:szCs w:val="25"/>
          <w:lang w:eastAsia="ru-RU"/>
        </w:rPr>
        <w:t>Мы в социальных сетях:</w:t>
      </w:r>
      <w:r w:rsidR="001132A4">
        <w:rPr>
          <w:rFonts w:eastAsia="Times New Roman" w:cstheme="minorHAnsi"/>
          <w:sz w:val="25"/>
          <w:szCs w:val="25"/>
          <w:lang w:eastAsia="ru-RU"/>
        </w:rPr>
        <w:t xml:space="preserve">                                                           </w:t>
      </w:r>
    </w:p>
    <w:p w14:paraId="6A526449" w14:textId="77777777" w:rsidR="001B0E16" w:rsidRDefault="001B0E16" w:rsidP="009908BB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</w:p>
    <w:p w14:paraId="75DE3FEC" w14:textId="77777777" w:rsidR="001B0E16" w:rsidRDefault="001132A4" w:rsidP="009908BB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 wp14:anchorId="7152A13D" wp14:editId="0C529AF7">
            <wp:simplePos x="0" y="0"/>
            <wp:positionH relativeFrom="column">
              <wp:posOffset>652780</wp:posOffset>
            </wp:positionH>
            <wp:positionV relativeFrom="paragraph">
              <wp:posOffset>1270</wp:posOffset>
            </wp:positionV>
            <wp:extent cx="517525" cy="517525"/>
            <wp:effectExtent l="0" t="0" r="0" b="0"/>
            <wp:wrapThrough wrapText="bothSides">
              <wp:wrapPolygon edited="0">
                <wp:start x="795" y="0"/>
                <wp:lineTo x="0" y="795"/>
                <wp:lineTo x="0" y="19877"/>
                <wp:lineTo x="795" y="20672"/>
                <wp:lineTo x="19877" y="20672"/>
                <wp:lineTo x="20672" y="19877"/>
                <wp:lineTo x="20672" y="795"/>
                <wp:lineTo x="19877" y="0"/>
                <wp:lineTo x="795" y="0"/>
              </wp:wrapPolygon>
            </wp:wrapThrough>
            <wp:docPr id="37" name="Рисунок 37" descr="Файл:Instagram icon.png — Википедия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7" descr="Файл:Instagram icon.png — Википедия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0E16">
        <w:rPr>
          <w:noProof/>
          <w:lang w:eastAsia="ru-RU"/>
        </w:rPr>
        <w:drawing>
          <wp:inline distT="0" distB="0" distL="0" distR="0" wp14:anchorId="53DF6E41" wp14:editId="3D959ADD">
            <wp:extent cx="517525" cy="517525"/>
            <wp:effectExtent l="0" t="0" r="0" b="0"/>
            <wp:docPr id="34" name="Рисунок 34" descr="https://slonim.gov.by/uploads/files/22-1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slonim.gov.by/uploads/files/22-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74727" w14:textId="77777777" w:rsidR="001B0E16" w:rsidRDefault="001B0E16" w:rsidP="009908BB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</w:p>
    <w:p w14:paraId="7D6C90B9" w14:textId="77777777" w:rsidR="00927086" w:rsidRDefault="00B51224" w:rsidP="00D1158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B51224">
        <w:rPr>
          <w:rFonts w:eastAsia="Times New Roman" w:cstheme="minorHAnsi"/>
          <w:sz w:val="25"/>
          <w:szCs w:val="25"/>
          <w:lang w:eastAsia="ru-RU"/>
        </w:rPr>
        <w:t>Численность членов</w:t>
      </w:r>
      <w:r>
        <w:rPr>
          <w:rFonts w:eastAsia="Times New Roman" w:cstheme="minorHAnsi"/>
          <w:sz w:val="25"/>
          <w:szCs w:val="25"/>
          <w:lang w:eastAsia="ru-RU"/>
        </w:rPr>
        <w:t xml:space="preserve"> Слонимского районного совета</w:t>
      </w:r>
      <w:r w:rsidRPr="00B51224">
        <w:rPr>
          <w:rFonts w:eastAsia="Times New Roman" w:cstheme="minorHAnsi"/>
          <w:sz w:val="25"/>
          <w:szCs w:val="25"/>
          <w:lang w:eastAsia="ru-RU"/>
        </w:rPr>
        <w:t xml:space="preserve"> ОО</w:t>
      </w:r>
      <w:r>
        <w:rPr>
          <w:rFonts w:eastAsia="Times New Roman" w:cstheme="minorHAnsi"/>
          <w:sz w:val="25"/>
          <w:szCs w:val="25"/>
          <w:lang w:eastAsia="ru-RU"/>
        </w:rPr>
        <w:t xml:space="preserve"> </w:t>
      </w:r>
      <w:r w:rsidRPr="00B51224">
        <w:rPr>
          <w:rFonts w:eastAsia="Times New Roman" w:cstheme="minorHAnsi"/>
          <w:sz w:val="25"/>
          <w:szCs w:val="25"/>
          <w:lang w:eastAsia="ru-RU"/>
        </w:rPr>
        <w:t>«БР</w:t>
      </w:r>
      <w:r>
        <w:rPr>
          <w:rFonts w:eastAsia="Times New Roman" w:cstheme="minorHAnsi"/>
          <w:sz w:val="25"/>
          <w:szCs w:val="25"/>
          <w:lang w:eastAsia="ru-RU"/>
        </w:rPr>
        <w:t xml:space="preserve">ПО» по состоянию на </w:t>
      </w:r>
      <w:r w:rsidR="00927086" w:rsidRPr="00927086">
        <w:rPr>
          <w:rFonts w:eastAsia="Times New Roman" w:cstheme="minorHAnsi"/>
          <w:sz w:val="25"/>
          <w:szCs w:val="25"/>
          <w:lang w:eastAsia="ru-RU"/>
        </w:rPr>
        <w:t>23</w:t>
      </w:r>
      <w:r>
        <w:rPr>
          <w:rFonts w:eastAsia="Times New Roman" w:cstheme="minorHAnsi"/>
          <w:sz w:val="25"/>
          <w:szCs w:val="25"/>
          <w:lang w:eastAsia="ru-RU"/>
        </w:rPr>
        <w:t>.0</w:t>
      </w:r>
      <w:r w:rsidR="00927086" w:rsidRPr="00927086">
        <w:rPr>
          <w:rFonts w:eastAsia="Times New Roman" w:cstheme="minorHAnsi"/>
          <w:sz w:val="25"/>
          <w:szCs w:val="25"/>
          <w:lang w:eastAsia="ru-RU"/>
        </w:rPr>
        <w:t>9</w:t>
      </w:r>
      <w:r>
        <w:rPr>
          <w:rFonts w:eastAsia="Times New Roman" w:cstheme="minorHAnsi"/>
          <w:sz w:val="25"/>
          <w:szCs w:val="25"/>
          <w:lang w:eastAsia="ru-RU"/>
        </w:rPr>
        <w:t>.202</w:t>
      </w:r>
      <w:r w:rsidR="00927086" w:rsidRPr="00927086">
        <w:rPr>
          <w:rFonts w:eastAsia="Times New Roman" w:cstheme="minorHAnsi"/>
          <w:sz w:val="25"/>
          <w:szCs w:val="25"/>
          <w:lang w:eastAsia="ru-RU"/>
        </w:rPr>
        <w:t>6</w:t>
      </w:r>
      <w:r w:rsidRPr="00B51224">
        <w:rPr>
          <w:rFonts w:eastAsia="Times New Roman" w:cstheme="minorHAnsi"/>
          <w:sz w:val="25"/>
          <w:szCs w:val="25"/>
          <w:lang w:eastAsia="ru-RU"/>
        </w:rPr>
        <w:t xml:space="preserve"> составляет </w:t>
      </w:r>
      <w:r w:rsidR="00927086" w:rsidRPr="00927086">
        <w:rPr>
          <w:rFonts w:eastAsia="Times New Roman" w:cstheme="minorHAnsi"/>
          <w:sz w:val="25"/>
          <w:szCs w:val="25"/>
          <w:lang w:eastAsia="ru-RU"/>
        </w:rPr>
        <w:t>4222</w:t>
      </w:r>
      <w:r w:rsidRPr="00B51224">
        <w:rPr>
          <w:rFonts w:eastAsia="Times New Roman" w:cstheme="minorHAnsi"/>
          <w:sz w:val="25"/>
          <w:szCs w:val="25"/>
          <w:lang w:eastAsia="ru-RU"/>
        </w:rPr>
        <w:t xml:space="preserve"> </w:t>
      </w:r>
      <w:r>
        <w:rPr>
          <w:rFonts w:eastAsia="Times New Roman" w:cstheme="minorHAnsi"/>
          <w:sz w:val="25"/>
          <w:szCs w:val="25"/>
          <w:lang w:eastAsia="ru-RU"/>
        </w:rPr>
        <w:t>учащихся</w:t>
      </w:r>
      <w:r w:rsidR="00927086">
        <w:rPr>
          <w:rFonts w:eastAsia="Times New Roman" w:cstheme="minorHAnsi"/>
          <w:sz w:val="25"/>
          <w:szCs w:val="25"/>
          <w:lang w:eastAsia="ru-RU"/>
        </w:rPr>
        <w:t>.</w:t>
      </w:r>
    </w:p>
    <w:p w14:paraId="4867D4E6" w14:textId="598FD1B2" w:rsidR="00B51224" w:rsidRPr="00B51224" w:rsidRDefault="00B51224" w:rsidP="00D1158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>
        <w:rPr>
          <w:rFonts w:eastAsia="Times New Roman" w:cstheme="minorHAnsi"/>
          <w:sz w:val="25"/>
          <w:szCs w:val="25"/>
          <w:lang w:eastAsia="ru-RU"/>
        </w:rPr>
        <w:t xml:space="preserve"> </w:t>
      </w:r>
    </w:p>
    <w:p w14:paraId="525F56AB" w14:textId="2A727B86" w:rsidR="00B51224" w:rsidRDefault="00B51224" w:rsidP="00D1158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B51224">
        <w:rPr>
          <w:rFonts w:eastAsia="Times New Roman" w:cstheme="minorHAnsi"/>
          <w:sz w:val="25"/>
          <w:szCs w:val="25"/>
          <w:lang w:eastAsia="ru-RU"/>
        </w:rPr>
        <w:t>Охват членством в ОО «БР</w:t>
      </w:r>
      <w:r w:rsidR="00D1158F">
        <w:rPr>
          <w:rFonts w:eastAsia="Times New Roman" w:cstheme="minorHAnsi"/>
          <w:sz w:val="25"/>
          <w:szCs w:val="25"/>
          <w:lang w:eastAsia="ru-RU"/>
        </w:rPr>
        <w:t>ПО» от общего количества учащихся района составляет 86</w:t>
      </w:r>
      <w:r w:rsidR="005175F8">
        <w:rPr>
          <w:rFonts w:eastAsia="Times New Roman" w:cstheme="minorHAnsi"/>
          <w:sz w:val="25"/>
          <w:szCs w:val="25"/>
          <w:lang w:eastAsia="ru-RU"/>
        </w:rPr>
        <w:t>,</w:t>
      </w:r>
      <w:r w:rsidR="00927086">
        <w:rPr>
          <w:rFonts w:eastAsia="Times New Roman" w:cstheme="minorHAnsi"/>
          <w:sz w:val="25"/>
          <w:szCs w:val="25"/>
          <w:lang w:eastAsia="ru-RU"/>
        </w:rPr>
        <w:t>8</w:t>
      </w:r>
      <w:r w:rsidRPr="00B51224">
        <w:rPr>
          <w:rFonts w:eastAsia="Times New Roman" w:cstheme="minorHAnsi"/>
          <w:sz w:val="25"/>
          <w:szCs w:val="25"/>
          <w:lang w:eastAsia="ru-RU"/>
        </w:rPr>
        <w:t>%</w:t>
      </w:r>
      <w:r w:rsidR="00927086">
        <w:rPr>
          <w:rFonts w:eastAsia="Times New Roman" w:cstheme="minorHAnsi"/>
          <w:sz w:val="25"/>
          <w:szCs w:val="25"/>
          <w:lang w:eastAsia="ru-RU"/>
        </w:rPr>
        <w:t>.</w:t>
      </w:r>
    </w:p>
    <w:p w14:paraId="04F99F19" w14:textId="77592645" w:rsidR="00927086" w:rsidRDefault="00927086" w:rsidP="00D1158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</w:p>
    <w:p w14:paraId="6A77BFA3" w14:textId="77777777" w:rsidR="00927086" w:rsidRPr="006351CE" w:rsidRDefault="00927086" w:rsidP="00927086">
      <w:pPr>
        <w:spacing w:after="0" w:line="240" w:lineRule="auto"/>
        <w:rPr>
          <w:rFonts w:ascii="Franklin Gothic Demi Cond" w:hAnsi="Franklin Gothic Demi Cond"/>
          <w:color w:val="002060"/>
          <w:sz w:val="32"/>
          <w:szCs w:val="32"/>
        </w:rPr>
      </w:pPr>
      <w:r w:rsidRPr="006351CE">
        <w:rPr>
          <w:rFonts w:ascii="Franklin Gothic Demi Cond" w:hAnsi="Franklin Gothic Demi Cond"/>
          <w:noProof/>
          <w:color w:val="002060"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25F553D9" wp14:editId="4F9E7A95">
            <wp:simplePos x="0" y="0"/>
            <wp:positionH relativeFrom="column">
              <wp:posOffset>-381635</wp:posOffset>
            </wp:positionH>
            <wp:positionV relativeFrom="paragraph">
              <wp:posOffset>-101336</wp:posOffset>
            </wp:positionV>
            <wp:extent cx="1207135" cy="1319530"/>
            <wp:effectExtent l="0" t="0" r="0" b="0"/>
            <wp:wrapThrough wrapText="bothSides">
              <wp:wrapPolygon edited="0">
                <wp:start x="0" y="0"/>
                <wp:lineTo x="0" y="21205"/>
                <wp:lineTo x="21134" y="21205"/>
                <wp:lineTo x="2113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28"/>
                    <a:stretch/>
                  </pic:blipFill>
                  <pic:spPr bwMode="auto">
                    <a:xfrm>
                      <a:off x="0" y="0"/>
                      <a:ext cx="1207135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1CE">
        <w:rPr>
          <w:rFonts w:ascii="Franklin Gothic Demi Cond" w:hAnsi="Franklin Gothic Demi Cond"/>
          <w:color w:val="002060"/>
          <w:sz w:val="32"/>
          <w:szCs w:val="32"/>
        </w:rPr>
        <w:t>СТРУКТУРА</w:t>
      </w:r>
    </w:p>
    <w:p w14:paraId="0EFFC9D4" w14:textId="77777777" w:rsidR="00927086" w:rsidRPr="006351CE" w:rsidRDefault="00927086" w:rsidP="00927086">
      <w:pPr>
        <w:spacing w:after="0" w:line="240" w:lineRule="auto"/>
        <w:rPr>
          <w:rFonts w:ascii="Franklin Gothic Demi Cond" w:hAnsi="Franklin Gothic Demi Cond"/>
          <w:color w:val="002060"/>
          <w:sz w:val="32"/>
          <w:szCs w:val="32"/>
        </w:rPr>
      </w:pPr>
    </w:p>
    <w:p w14:paraId="05EE75ED" w14:textId="77777777" w:rsidR="00927086" w:rsidRDefault="00927086" w:rsidP="00927086">
      <w:pPr>
        <w:spacing w:after="0" w:line="240" w:lineRule="auto"/>
        <w:rPr>
          <w:rFonts w:ascii="Franklin Gothic Demi Cond" w:hAnsi="Franklin Gothic Demi Cond"/>
          <w:color w:val="002060"/>
          <w:sz w:val="32"/>
          <w:szCs w:val="32"/>
        </w:rPr>
      </w:pPr>
      <w:r w:rsidRPr="006351CE">
        <w:rPr>
          <w:rFonts w:ascii="Franklin Gothic Demi Cond" w:hAnsi="Franklin Gothic Demi Cond"/>
          <w:color w:val="002060"/>
          <w:sz w:val="32"/>
          <w:szCs w:val="32"/>
        </w:rPr>
        <w:t xml:space="preserve">Общественное объединение </w:t>
      </w:r>
    </w:p>
    <w:p w14:paraId="282EC982" w14:textId="77777777" w:rsidR="00927086" w:rsidRPr="006351CE" w:rsidRDefault="00927086" w:rsidP="00927086">
      <w:pPr>
        <w:spacing w:after="0" w:line="240" w:lineRule="auto"/>
        <w:rPr>
          <w:rFonts w:ascii="Franklin Gothic Demi Cond" w:hAnsi="Franklin Gothic Demi Cond"/>
          <w:color w:val="002060"/>
          <w:sz w:val="32"/>
          <w:szCs w:val="32"/>
        </w:rPr>
      </w:pPr>
      <w:r w:rsidRPr="006351CE">
        <w:rPr>
          <w:rFonts w:ascii="Franklin Gothic Demi Cond" w:hAnsi="Franklin Gothic Demi Cond"/>
          <w:color w:val="002060"/>
          <w:sz w:val="32"/>
          <w:szCs w:val="32"/>
        </w:rPr>
        <w:t>«Белорусская республиканская пионерская организация»</w:t>
      </w:r>
    </w:p>
    <w:p w14:paraId="321E1B01" w14:textId="47FECB9B" w:rsidR="00927086" w:rsidRDefault="00927086" w:rsidP="00D1158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</w:p>
    <w:p w14:paraId="14D5D5C6" w14:textId="6A76C5F3" w:rsidR="00927086" w:rsidRDefault="00927086" w:rsidP="00D1158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</w:p>
    <w:tbl>
      <w:tblPr>
        <w:tblW w:w="10469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2388"/>
        <w:gridCol w:w="5245"/>
      </w:tblGrid>
      <w:tr w:rsidR="00927086" w:rsidRPr="00D22D95" w14:paraId="09601C69" w14:textId="77777777" w:rsidTr="008A2488">
        <w:tc>
          <w:tcPr>
            <w:tcW w:w="2836" w:type="dxa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</w:tcPr>
          <w:p w14:paraId="4033E08B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hAnsi="Franklin Gothic Book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571DF3" wp14:editId="32B0A467">
                  <wp:extent cx="1259456" cy="1345240"/>
                  <wp:effectExtent l="0" t="0" r="0" b="762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308" cy="1355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8" w:type="dxa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</w:tcPr>
          <w:p w14:paraId="213A0A37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Председатель</w:t>
            </w:r>
          </w:p>
          <w:p w14:paraId="4AA6B207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Ц</w:t>
            </w:r>
            <w:r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С</w:t>
            </w: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 ОО «БРПО»</w:t>
            </w:r>
          </w:p>
          <w:p w14:paraId="78088C68" w14:textId="77777777" w:rsidR="00927086" w:rsidRPr="000662F6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</w:pPr>
            <w:r w:rsidRPr="000662F6"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  <w:t>ПАВЛЕНИНА</w:t>
            </w:r>
          </w:p>
          <w:p w14:paraId="7AFF7820" w14:textId="77777777" w:rsidR="00927086" w:rsidRPr="000662F6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</w:pPr>
            <w:r w:rsidRPr="000662F6"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  <w:t>Светлана</w:t>
            </w:r>
          </w:p>
          <w:p w14:paraId="35B057B1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0662F6"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5245" w:type="dxa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20E2B7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Центральный Совет</w:t>
            </w:r>
          </w:p>
          <w:p w14:paraId="0DA64FEA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ОО «БРПО»</w:t>
            </w:r>
          </w:p>
          <w:p w14:paraId="405477C9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220030, г. Минск,</w:t>
            </w:r>
          </w:p>
          <w:p w14:paraId="03842135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ул. К. Маркса, 40, </w:t>
            </w:r>
            <w:proofErr w:type="spellStart"/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каб</w:t>
            </w:r>
            <w:proofErr w:type="spellEnd"/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. 4</w:t>
            </w:r>
            <w:r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7</w:t>
            </w: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,</w:t>
            </w:r>
          </w:p>
          <w:p w14:paraId="7EFA90CB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тел.: 8 (017) 222 30 10</w:t>
            </w:r>
          </w:p>
          <w:p w14:paraId="6D91B1D5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val="en-US"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val="en-US" w:eastAsia="ru-RU"/>
              </w:rPr>
              <w:t xml:space="preserve">e-mail: </w:t>
            </w:r>
            <w:r w:rsidRPr="00DF3A43">
              <w:rPr>
                <w:rFonts w:ascii="Franklin Gothic Book" w:eastAsia="Times New Roman" w:hAnsi="Franklin Gothic Book" w:cstheme="minorHAnsi"/>
                <w:sz w:val="28"/>
                <w:szCs w:val="28"/>
                <w:lang w:val="en-US" w:eastAsia="ru-RU"/>
              </w:rPr>
              <w:t>oobrpo@mail.ru</w:t>
            </w:r>
          </w:p>
        </w:tc>
      </w:tr>
      <w:tr w:rsidR="00927086" w:rsidRPr="00D22D95" w14:paraId="6FCFC4FA" w14:textId="77777777" w:rsidTr="008A2488">
        <w:tc>
          <w:tcPr>
            <w:tcW w:w="2836" w:type="dxa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</w:tcPr>
          <w:p w14:paraId="472EAE81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203D9E" wp14:editId="5A978674">
                  <wp:extent cx="1311215" cy="1305179"/>
                  <wp:effectExtent l="0" t="0" r="381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45" t="17675" r="9250" b="29103"/>
                          <a:stretch/>
                        </pic:blipFill>
                        <pic:spPr bwMode="auto">
                          <a:xfrm>
                            <a:off x="0" y="0"/>
                            <a:ext cx="1319526" cy="1313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8" w:type="dxa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</w:tcPr>
          <w:p w14:paraId="64E953D7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Председатель</w:t>
            </w:r>
          </w:p>
          <w:p w14:paraId="66425C29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О</w:t>
            </w:r>
            <w:r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С</w:t>
            </w: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 ОО «БРПО»</w:t>
            </w:r>
          </w:p>
          <w:p w14:paraId="1AD670CE" w14:textId="77777777" w:rsidR="00927086" w:rsidRPr="000662F6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</w:pPr>
            <w:r w:rsidRPr="000662F6"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  <w:t>СТАРЧЕНКО</w:t>
            </w:r>
          </w:p>
          <w:p w14:paraId="2FB2557F" w14:textId="77777777" w:rsidR="00927086" w:rsidRPr="000662F6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</w:pPr>
            <w:r w:rsidRPr="000662F6"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  <w:t>Екатерина</w:t>
            </w:r>
          </w:p>
          <w:p w14:paraId="6786A7A0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0662F6"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5245" w:type="dxa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D991B2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Гродненский областной Совет </w:t>
            </w:r>
          </w:p>
          <w:p w14:paraId="3CB73B12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ОО «БРПО»</w:t>
            </w:r>
          </w:p>
          <w:p w14:paraId="5C620079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230023, г. Гродно,</w:t>
            </w:r>
          </w:p>
          <w:p w14:paraId="36B9011E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 ул. </w:t>
            </w:r>
            <w:proofErr w:type="spellStart"/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Коложский</w:t>
            </w:r>
            <w:proofErr w:type="spellEnd"/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 парк, 1, </w:t>
            </w:r>
            <w:proofErr w:type="spellStart"/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каб</w:t>
            </w:r>
            <w:proofErr w:type="spellEnd"/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2</w:t>
            </w: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06</w:t>
            </w:r>
          </w:p>
          <w:p w14:paraId="726CA999" w14:textId="77777777" w:rsidR="00927086" w:rsidRPr="009E4758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val="en-US"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тел</w:t>
            </w: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val="en-US" w:eastAsia="ru-RU"/>
              </w:rPr>
              <w:t xml:space="preserve">.: 8 (0152) 68 </w:t>
            </w:r>
            <w:r w:rsidRPr="00DF3A43">
              <w:rPr>
                <w:rFonts w:ascii="Franklin Gothic Book" w:eastAsia="Times New Roman" w:hAnsi="Franklin Gothic Book" w:cstheme="minorHAnsi"/>
                <w:sz w:val="28"/>
                <w:szCs w:val="28"/>
                <w:lang w:val="en-US" w:eastAsia="ru-RU"/>
              </w:rPr>
              <w:t>8</w:t>
            </w:r>
            <w:r w:rsidRPr="009E4758">
              <w:rPr>
                <w:rFonts w:ascii="Franklin Gothic Book" w:eastAsia="Times New Roman" w:hAnsi="Franklin Gothic Book" w:cstheme="minorHAnsi"/>
                <w:sz w:val="28"/>
                <w:szCs w:val="28"/>
                <w:lang w:val="en-US" w:eastAsia="ru-RU"/>
              </w:rPr>
              <w:t>6 19</w:t>
            </w:r>
          </w:p>
          <w:p w14:paraId="4DB33A48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val="en-US"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val="en-US" w:eastAsia="ru-RU"/>
              </w:rPr>
              <w:t xml:space="preserve">e-mail: </w:t>
            </w:r>
            <w:r w:rsidRPr="00BB686A">
              <w:rPr>
                <w:rFonts w:ascii="Franklin Gothic Book" w:eastAsia="Times New Roman" w:hAnsi="Franklin Gothic Book" w:cstheme="minorHAnsi"/>
                <w:sz w:val="28"/>
                <w:szCs w:val="28"/>
                <w:lang w:val="en-US" w:eastAsia="ru-RU"/>
              </w:rPr>
              <w:t>dtdmgrodno@dtdm-grodno-guo.by</w:t>
            </w:r>
          </w:p>
        </w:tc>
      </w:tr>
      <w:tr w:rsidR="00927086" w:rsidRPr="004C724E" w14:paraId="05F20FDC" w14:textId="77777777" w:rsidTr="008A2488">
        <w:tc>
          <w:tcPr>
            <w:tcW w:w="2836" w:type="dxa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</w:tcPr>
          <w:p w14:paraId="10C4AF72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AA1DC2" wp14:editId="676D46CF">
                  <wp:extent cx="1302589" cy="1541009"/>
                  <wp:effectExtent l="0" t="0" r="0" b="2540"/>
                  <wp:docPr id="32" name="Рисунок 32" descr="F:\УО\БРПО\Горбацеви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F:\УО\БРПО\Горбацевич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195" b="7965"/>
                          <a:stretch/>
                        </pic:blipFill>
                        <pic:spPr bwMode="auto">
                          <a:xfrm>
                            <a:off x="0" y="0"/>
                            <a:ext cx="1308234" cy="154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8" w:type="dxa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</w:tcPr>
          <w:p w14:paraId="648B6F5F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Председатель</w:t>
            </w:r>
          </w:p>
          <w:p w14:paraId="543C69E0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Р</w:t>
            </w:r>
            <w:r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С</w:t>
            </w: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 ОО «БРПО»</w:t>
            </w:r>
          </w:p>
          <w:p w14:paraId="2CB69277" w14:textId="77777777" w:rsidR="00927086" w:rsidRPr="000662F6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</w:pPr>
            <w:r w:rsidRPr="000662F6"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  <w:t>ГОРБАЦЕВИЧ</w:t>
            </w:r>
          </w:p>
          <w:p w14:paraId="731D9BC5" w14:textId="77777777" w:rsidR="00927086" w:rsidRPr="000662F6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</w:pPr>
            <w:r w:rsidRPr="000662F6"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  <w:t>Инна</w:t>
            </w:r>
          </w:p>
          <w:p w14:paraId="51EDCBC7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0662F6">
              <w:rPr>
                <w:rFonts w:ascii="Franklin Gothic Book" w:eastAsia="Times New Roman" w:hAnsi="Franklin Gothic Book" w:cstheme="minorHAnsi"/>
                <w:b/>
                <w:bCs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5245" w:type="dxa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AF6AD5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 Слонимский районный Совет </w:t>
            </w:r>
          </w:p>
          <w:p w14:paraId="26A2498B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ОО «БРПО»</w:t>
            </w:r>
          </w:p>
          <w:p w14:paraId="3AEC1D02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231</w:t>
            </w:r>
            <w:r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799</w:t>
            </w: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, Гродненская область, </w:t>
            </w:r>
            <w:proofErr w:type="spellStart"/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г.Слоним</w:t>
            </w:r>
            <w:proofErr w:type="spellEnd"/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, ул.</w:t>
            </w:r>
            <w:r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 Красноармейская</w:t>
            </w: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39</w:t>
            </w: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каб</w:t>
            </w:r>
            <w:proofErr w:type="spellEnd"/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14</w:t>
            </w:r>
          </w:p>
          <w:p w14:paraId="0F21A275" w14:textId="77777777" w:rsidR="00927086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тел.: (01562) </w:t>
            </w:r>
            <w:r w:rsidRPr="003E41FD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2</w:t>
            </w:r>
            <w:r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 </w:t>
            </w:r>
            <w:r w:rsidRPr="003E41FD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53</w:t>
            </w:r>
            <w:r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 xml:space="preserve"> </w:t>
            </w:r>
            <w:r w:rsidRPr="003E41FD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30</w:t>
            </w:r>
          </w:p>
          <w:p w14:paraId="186215FB" w14:textId="77777777" w:rsidR="00927086" w:rsidRPr="004C724E" w:rsidRDefault="00927086" w:rsidP="008A2488">
            <w:pPr>
              <w:spacing w:after="0" w:line="240" w:lineRule="auto"/>
              <w:jc w:val="center"/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</w:pPr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e-</w:t>
            </w:r>
            <w:proofErr w:type="spellStart"/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mail</w:t>
            </w:r>
            <w:proofErr w:type="spellEnd"/>
            <w:r w:rsidRPr="004C724E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: </w:t>
            </w:r>
            <w:proofErr w:type="spellStart"/>
            <w:r w:rsidRPr="00BB686A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ct_o@sl</w:t>
            </w:r>
            <w:proofErr w:type="spellEnd"/>
            <w:r>
              <w:rPr>
                <w:rFonts w:ascii="Franklin Gothic Book" w:eastAsia="Times New Roman" w:hAnsi="Franklin Gothic Book" w:cstheme="minorHAnsi"/>
                <w:sz w:val="28"/>
                <w:szCs w:val="28"/>
                <w:lang w:val="en-US" w:eastAsia="ru-RU"/>
              </w:rPr>
              <w:t>o</w:t>
            </w:r>
            <w:r w:rsidRPr="00BB686A">
              <w:rPr>
                <w:rFonts w:ascii="Franklin Gothic Book" w:eastAsia="Times New Roman" w:hAnsi="Franklin Gothic Book" w:cstheme="minorHAnsi"/>
                <w:sz w:val="28"/>
                <w:szCs w:val="28"/>
                <w:lang w:eastAsia="ru-RU"/>
              </w:rPr>
              <w:t>nim-uo.by</w:t>
            </w:r>
          </w:p>
        </w:tc>
      </w:tr>
    </w:tbl>
    <w:p w14:paraId="6994DDE1" w14:textId="0F110271" w:rsidR="00927086" w:rsidRDefault="00927086" w:rsidP="00D1158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</w:p>
    <w:p w14:paraId="3ED7CC5D" w14:textId="1E04736F" w:rsidR="00927086" w:rsidRPr="00B51224" w:rsidRDefault="00D22D95" w:rsidP="00D1158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hyperlink r:id="rId17" w:history="1">
        <w:r w:rsidR="00927086" w:rsidRPr="001132A4">
          <w:rPr>
            <w:rStyle w:val="a5"/>
            <w:rFonts w:eastAsia="Times New Roman" w:cstheme="minorHAnsi"/>
            <w:b/>
            <w:color w:val="auto"/>
            <w:sz w:val="36"/>
            <w:szCs w:val="25"/>
            <w:lang w:eastAsia="ru-RU"/>
          </w:rPr>
          <w:t>Устав ОО «БРПО»</w:t>
        </w:r>
      </w:hyperlink>
    </w:p>
    <w:p w14:paraId="2E8CB32B" w14:textId="77777777" w:rsidR="00D1158F" w:rsidRDefault="00D1158F" w:rsidP="00D1158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</w:p>
    <w:p w14:paraId="66C23250" w14:textId="77777777" w:rsidR="00C448D1" w:rsidRPr="00D152C8" w:rsidRDefault="00C448D1" w:rsidP="00C448D1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D152C8">
        <w:rPr>
          <w:rFonts w:cstheme="minorHAnsi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F62F5AA" wp14:editId="02774B62">
            <wp:simplePos x="0" y="0"/>
            <wp:positionH relativeFrom="column">
              <wp:posOffset>-1905</wp:posOffset>
            </wp:positionH>
            <wp:positionV relativeFrom="paragraph">
              <wp:posOffset>643255</wp:posOffset>
            </wp:positionV>
            <wp:extent cx="1671320" cy="560705"/>
            <wp:effectExtent l="0" t="0" r="5080" b="0"/>
            <wp:wrapThrough wrapText="bothSides">
              <wp:wrapPolygon edited="0">
                <wp:start x="0" y="0"/>
                <wp:lineTo x="0" y="20548"/>
                <wp:lineTo x="21419" y="20548"/>
                <wp:lineTo x="21419" y="0"/>
                <wp:lineTo x="0" y="0"/>
              </wp:wrapPolygon>
            </wp:wrapThrough>
            <wp:docPr id="19" name="Рисунок 19" descr="https://dtdm-grodno-guo.by/files/01003/obj/110/42843/img/%D0%A0%D0%B8%D1%81%D1%83%D0%BD%D0%BE%D0%B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dtdm-grodno-guo.by/files/01003/obj/110/42843/img/%D0%A0%D0%B8%D1%81%D1%83%D0%BD%D0%BE%D0%BA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48D1">
        <w:rPr>
          <w:rFonts w:eastAsia="Times New Roman" w:cstheme="minorHAnsi"/>
          <w:sz w:val="25"/>
          <w:szCs w:val="25"/>
          <w:lang w:eastAsia="ru-RU"/>
        </w:rPr>
        <w:t>В соответствии с Уставом ОО «БРПО» имеет свои символы (символику) утвержденные Центральным Советом ОО «БРПО». К основным символам относятся:</w:t>
      </w:r>
    </w:p>
    <w:p w14:paraId="43112205" w14:textId="77777777" w:rsidR="00C448D1" w:rsidRPr="00C448D1" w:rsidRDefault="00C448D1" w:rsidP="00C448D1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D152C8">
        <w:rPr>
          <w:rFonts w:eastAsia="Times New Roman" w:cstheme="minorHAnsi"/>
          <w:b/>
          <w:bCs/>
          <w:sz w:val="25"/>
          <w:szCs w:val="25"/>
          <w:u w:val="single"/>
          <w:lang w:eastAsia="ru-RU"/>
        </w:rPr>
        <w:t>Галстук пионерский.</w:t>
      </w:r>
      <w:r w:rsidRPr="00C448D1">
        <w:rPr>
          <w:rFonts w:eastAsia="Times New Roman" w:cstheme="minorHAnsi"/>
          <w:sz w:val="25"/>
          <w:szCs w:val="25"/>
          <w:lang w:eastAsia="ru-RU"/>
        </w:rPr>
        <w:t> Галстук пионерский – знак принадлежности к организации, символ сопричастности каждого пионера к делам своей организации, готовности разделить ее добрую славу и ответственность.</w:t>
      </w:r>
    </w:p>
    <w:p w14:paraId="0352F66F" w14:textId="77777777" w:rsidR="00C448D1" w:rsidRPr="00C448D1" w:rsidRDefault="00C448D1" w:rsidP="00C448D1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D152C8">
        <w:rPr>
          <w:rFonts w:cstheme="minorHAnsi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593B329" wp14:editId="7E4D0D73">
            <wp:simplePos x="0" y="0"/>
            <wp:positionH relativeFrom="column">
              <wp:posOffset>-1905</wp:posOffset>
            </wp:positionH>
            <wp:positionV relativeFrom="paragraph">
              <wp:posOffset>641350</wp:posOffset>
            </wp:positionV>
            <wp:extent cx="724535" cy="1148080"/>
            <wp:effectExtent l="0" t="0" r="0" b="0"/>
            <wp:wrapThrough wrapText="bothSides">
              <wp:wrapPolygon edited="0">
                <wp:start x="0" y="0"/>
                <wp:lineTo x="0" y="21146"/>
                <wp:lineTo x="21013" y="21146"/>
                <wp:lineTo x="21013" y="0"/>
                <wp:lineTo x="0" y="0"/>
              </wp:wrapPolygon>
            </wp:wrapThrough>
            <wp:docPr id="20" name="Рисунок 20" descr="https://dtdm-grodno-guo.by/files/01003/obj/110/42843/img/%D0%A0%D0%B8%D1%81%D1%83%D0%BD%D0%BE%D0%BA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dtdm-grodno-guo.by/files/01003/obj/110/42843/img/%D0%A0%D0%B8%D1%81%D1%83%D0%BD%D0%BE%D0%BA2_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48D1">
        <w:rPr>
          <w:rFonts w:eastAsia="Times New Roman" w:cstheme="minorHAnsi"/>
          <w:sz w:val="25"/>
          <w:szCs w:val="25"/>
          <w:lang w:eastAsia="ru-RU"/>
        </w:rPr>
        <w:t>Три оконечности галстука, завязанные специальным пионерским узлом, символизируют единство трех поколений в пионерской организации: октябрят – пионеров – взрослых членов ОО «БРПО».</w:t>
      </w:r>
    </w:p>
    <w:p w14:paraId="20C4A0EC" w14:textId="77777777" w:rsidR="00C448D1" w:rsidRPr="00C448D1" w:rsidRDefault="00C448D1" w:rsidP="00C448D1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D152C8">
        <w:rPr>
          <w:rFonts w:eastAsia="Times New Roman" w:cstheme="minorHAnsi"/>
          <w:b/>
          <w:bCs/>
          <w:sz w:val="25"/>
          <w:szCs w:val="25"/>
          <w:u w:val="single"/>
          <w:lang w:eastAsia="ru-RU"/>
        </w:rPr>
        <w:t>Значок октябрятский</w:t>
      </w:r>
      <w:r w:rsidRPr="00C448D1">
        <w:rPr>
          <w:rFonts w:eastAsia="Times New Roman" w:cstheme="minorHAnsi"/>
          <w:sz w:val="25"/>
          <w:szCs w:val="25"/>
          <w:u w:val="single"/>
          <w:lang w:eastAsia="ru-RU"/>
        </w:rPr>
        <w:t> (октябрятская звездочка)</w:t>
      </w:r>
      <w:r w:rsidRPr="00C448D1">
        <w:rPr>
          <w:rFonts w:eastAsia="Times New Roman" w:cstheme="minorHAnsi"/>
          <w:sz w:val="25"/>
          <w:szCs w:val="25"/>
          <w:lang w:eastAsia="ru-RU"/>
        </w:rPr>
        <w:t> – нагрудный значок в виде пятиконечной звездочки, три верхних луча которой окрашены в красный, два нижних – в зеленый цвет. В центре звездочки – барельеф карты Республики Беларусь золотистого цвета. От верхних лучей устремляются ввысь три языка пламени, часть первого окрашена в красный и зеленый цвета, соответствующие цветам Государственного флага Республики Беларусь. Звездочка имеет окантовку золотистого цвета.</w:t>
      </w:r>
    </w:p>
    <w:p w14:paraId="325E31BD" w14:textId="77777777" w:rsidR="00C448D1" w:rsidRPr="00C448D1" w:rsidRDefault="00C448D1" w:rsidP="00C448D1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C448D1">
        <w:rPr>
          <w:rFonts w:eastAsia="Times New Roman" w:cstheme="minorHAnsi"/>
          <w:sz w:val="25"/>
          <w:szCs w:val="25"/>
          <w:lang w:eastAsia="ru-RU"/>
        </w:rPr>
        <w:t>Значок октябрятский (октябрятская звездочка) является символом принадлежности детей к пионерской организации, октябрятским коллективам (группам), воплощением Легенды об октябренке: путеводная звезд, начало всех дорог, неугасаемый огонь отважных открывателей. Носится на левой стороне груди.</w:t>
      </w:r>
    </w:p>
    <w:p w14:paraId="62A6EC63" w14:textId="0C4FBD90" w:rsidR="003824EF" w:rsidRPr="003824EF" w:rsidRDefault="003824EF" w:rsidP="003824EF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3824EF">
        <w:rPr>
          <w:rFonts w:eastAsia="Times New Roman" w:cstheme="minorHAnsi"/>
          <w:sz w:val="25"/>
          <w:szCs w:val="25"/>
          <w:lang w:eastAsia="ru-RU"/>
        </w:rPr>
        <w:t>В ОО «БРПО» создана система принадлежности члена ОО «БРПО» к какому то направлению БРПО: пионер-тимуровец (волонтер), октябренок-</w:t>
      </w:r>
      <w:proofErr w:type="spellStart"/>
      <w:r w:rsidRPr="003824EF">
        <w:rPr>
          <w:rFonts w:eastAsia="Times New Roman" w:cstheme="minorHAnsi"/>
          <w:sz w:val="25"/>
          <w:szCs w:val="25"/>
          <w:lang w:eastAsia="ru-RU"/>
        </w:rPr>
        <w:t>зарничник</w:t>
      </w:r>
      <w:proofErr w:type="spellEnd"/>
      <w:r w:rsidRPr="003824EF">
        <w:rPr>
          <w:rFonts w:eastAsia="Times New Roman" w:cstheme="minorHAnsi"/>
          <w:sz w:val="25"/>
          <w:szCs w:val="25"/>
          <w:lang w:eastAsia="ru-RU"/>
        </w:rPr>
        <w:t>, пионер-юнармеец</w:t>
      </w:r>
      <w:r w:rsidR="007530C3">
        <w:rPr>
          <w:rFonts w:eastAsia="Times New Roman" w:cstheme="minorHAnsi"/>
          <w:sz w:val="25"/>
          <w:szCs w:val="25"/>
          <w:lang w:eastAsia="ru-RU"/>
        </w:rPr>
        <w:t xml:space="preserve"> </w:t>
      </w:r>
      <w:r w:rsidRPr="003824EF">
        <w:rPr>
          <w:rFonts w:eastAsia="Times New Roman" w:cstheme="minorHAnsi"/>
          <w:sz w:val="25"/>
          <w:szCs w:val="25"/>
          <w:lang w:eastAsia="ru-RU"/>
        </w:rPr>
        <w:t>(</w:t>
      </w:r>
      <w:proofErr w:type="spellStart"/>
      <w:r w:rsidRPr="003824EF">
        <w:rPr>
          <w:rFonts w:eastAsia="Times New Roman" w:cstheme="minorHAnsi"/>
          <w:sz w:val="25"/>
          <w:szCs w:val="25"/>
          <w:lang w:eastAsia="ru-RU"/>
        </w:rPr>
        <w:t>зарничники</w:t>
      </w:r>
      <w:proofErr w:type="spellEnd"/>
      <w:r w:rsidRPr="003824EF">
        <w:rPr>
          <w:rFonts w:eastAsia="Times New Roman" w:cstheme="minorHAnsi"/>
          <w:sz w:val="25"/>
          <w:szCs w:val="25"/>
          <w:lang w:eastAsia="ru-RU"/>
        </w:rPr>
        <w:t>), пионер-лидер (галстук пионерский лидерский с белой окантовкой на одной из граней).</w:t>
      </w:r>
    </w:p>
    <w:p w14:paraId="38C76BCE" w14:textId="77777777" w:rsidR="003824EF" w:rsidRPr="003824EF" w:rsidRDefault="003824EF" w:rsidP="003824EF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3824EF">
        <w:rPr>
          <w:rFonts w:eastAsia="Times New Roman" w:cstheme="minorHAnsi"/>
          <w:sz w:val="25"/>
          <w:szCs w:val="25"/>
          <w:lang w:eastAsia="ru-RU"/>
        </w:rPr>
        <w:t>         В ОО «БРПО» функционирует детское самоуправление:</w:t>
      </w:r>
    </w:p>
    <w:p w14:paraId="557F8F82" w14:textId="77777777" w:rsidR="003824EF" w:rsidRPr="003824EF" w:rsidRDefault="003824EF" w:rsidP="003824EF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3824EF">
        <w:rPr>
          <w:rFonts w:eastAsia="Times New Roman" w:cstheme="minorHAnsi"/>
          <w:sz w:val="25"/>
          <w:szCs w:val="25"/>
          <w:lang w:eastAsia="ru-RU"/>
        </w:rPr>
        <w:t>         В пионерских дружинах – это Совет пионерской Дружины.</w:t>
      </w:r>
    </w:p>
    <w:p w14:paraId="19B1479E" w14:textId="77777777" w:rsidR="003824EF" w:rsidRPr="003824EF" w:rsidRDefault="003824EF" w:rsidP="003824EF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3824EF">
        <w:rPr>
          <w:rFonts w:eastAsia="Times New Roman" w:cstheme="minorHAnsi"/>
          <w:sz w:val="25"/>
          <w:szCs w:val="25"/>
          <w:lang w:eastAsia="ru-RU"/>
        </w:rPr>
        <w:t>         В Советах всех уровней – </w:t>
      </w:r>
      <w:r w:rsidRPr="00D152C8">
        <w:rPr>
          <w:rFonts w:eastAsia="Times New Roman" w:cstheme="minorHAnsi"/>
          <w:b/>
          <w:bCs/>
          <w:sz w:val="25"/>
          <w:szCs w:val="25"/>
          <w:lang w:eastAsia="ru-RU"/>
        </w:rPr>
        <w:t>Детские палаты ОО «БРПО»</w:t>
      </w:r>
      <w:r w:rsidRPr="003824EF">
        <w:rPr>
          <w:rFonts w:eastAsia="Times New Roman" w:cstheme="minorHAnsi"/>
          <w:sz w:val="25"/>
          <w:szCs w:val="25"/>
          <w:lang w:eastAsia="ru-RU"/>
        </w:rPr>
        <w:t>.</w:t>
      </w:r>
    </w:p>
    <w:p w14:paraId="411546A0" w14:textId="77777777" w:rsidR="009908BB" w:rsidRDefault="003824EF" w:rsidP="003824EF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8B5445">
        <w:rPr>
          <w:rFonts w:eastAsia="Times New Roman" w:cstheme="minorHAnsi"/>
          <w:b/>
          <w:bCs/>
          <w:sz w:val="25"/>
          <w:szCs w:val="25"/>
          <w:lang w:eastAsia="ru-RU"/>
        </w:rPr>
        <w:t>Детская палата ОО «БРПО»</w:t>
      </w:r>
      <w:r w:rsidRPr="003824EF">
        <w:rPr>
          <w:rFonts w:eastAsia="Times New Roman" w:cstheme="minorHAnsi"/>
          <w:sz w:val="25"/>
          <w:szCs w:val="25"/>
          <w:lang w:eastAsia="ru-RU"/>
        </w:rPr>
        <w:t> – это особая динамичная демократическая система самоуправления в ОО «БРПО» и самоорганизации детей в сотрудничестве со взрослыми.</w:t>
      </w:r>
    </w:p>
    <w:p w14:paraId="684333E0" w14:textId="77777777" w:rsidR="003824EF" w:rsidRPr="003824EF" w:rsidRDefault="003824EF" w:rsidP="003824EF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5"/>
          <w:szCs w:val="25"/>
          <w:lang w:eastAsia="ru-RU"/>
        </w:rPr>
      </w:pPr>
      <w:r w:rsidRPr="003824EF">
        <w:rPr>
          <w:rFonts w:eastAsia="Times New Roman" w:cstheme="minorHAnsi"/>
          <w:sz w:val="25"/>
          <w:szCs w:val="25"/>
          <w:lang w:eastAsia="ru-RU"/>
        </w:rPr>
        <w:t>ОО «БРПО» имеет </w:t>
      </w:r>
      <w:r w:rsidRPr="008B5445">
        <w:rPr>
          <w:rFonts w:eastAsia="Times New Roman" w:cstheme="minorHAnsi"/>
          <w:b/>
          <w:bCs/>
          <w:sz w:val="25"/>
          <w:szCs w:val="25"/>
          <w:lang w:eastAsia="ru-RU"/>
        </w:rPr>
        <w:t>структурные подразделения</w:t>
      </w:r>
      <w:r w:rsidRPr="003824EF">
        <w:rPr>
          <w:rFonts w:eastAsia="Times New Roman" w:cstheme="minorHAnsi"/>
          <w:sz w:val="25"/>
          <w:szCs w:val="25"/>
          <w:lang w:eastAsia="ru-RU"/>
        </w:rPr>
        <w:t xml:space="preserve"> (Советы ОО «БРПО»), разделенные по территориальному принципу: Центральный-областной </w:t>
      </w: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>(Минский городской) – районный (городской) и детские коллективы </w:t>
      </w:r>
      <w:r w:rsidRPr="008B5445">
        <w:rPr>
          <w:rFonts w:eastAsia="Times New Roman" w:cstheme="minorHAnsi"/>
          <w:b/>
          <w:bCs/>
          <w:color w:val="000000"/>
          <w:sz w:val="25"/>
          <w:szCs w:val="25"/>
          <w:lang w:eastAsia="ru-RU"/>
        </w:rPr>
        <w:t>–</w:t>
      </w: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> пионерские дружины (школа).</w:t>
      </w:r>
    </w:p>
    <w:p w14:paraId="752A0AB6" w14:textId="77777777" w:rsidR="00843ACA" w:rsidRDefault="003824EF" w:rsidP="003824EF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>В</w:t>
      </w:r>
      <w:r w:rsidR="00843ACA">
        <w:rPr>
          <w:rFonts w:eastAsia="Times New Roman" w:cstheme="minorHAnsi"/>
          <w:color w:val="000000"/>
          <w:sz w:val="25"/>
          <w:szCs w:val="25"/>
          <w:lang w:eastAsia="ru-RU"/>
        </w:rPr>
        <w:t xml:space="preserve"> </w:t>
      </w: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>БРПО</w:t>
      </w:r>
      <w:r w:rsidR="00843ACA">
        <w:rPr>
          <w:rFonts w:eastAsia="Times New Roman" w:cstheme="minorHAnsi"/>
          <w:color w:val="000000"/>
          <w:sz w:val="25"/>
          <w:szCs w:val="25"/>
          <w:lang w:eastAsia="ru-RU"/>
        </w:rPr>
        <w:t xml:space="preserve"> </w:t>
      </w: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>создана неформальная визуализация организации для детей и подростков. </w:t>
      </w:r>
      <w:r w:rsidRPr="008B5445">
        <w:rPr>
          <w:rFonts w:eastAsia="Times New Roman" w:cstheme="minorHAnsi"/>
          <w:b/>
          <w:bCs/>
          <w:i/>
          <w:iCs/>
          <w:color w:val="000000"/>
          <w:sz w:val="25"/>
          <w:szCs w:val="25"/>
          <w:lang w:eastAsia="ru-RU"/>
        </w:rPr>
        <w:t>Подробно</w:t>
      </w:r>
      <w:r w:rsidR="00843ACA">
        <w:rPr>
          <w:rFonts w:eastAsia="Times New Roman" w:cstheme="minorHAnsi"/>
          <w:b/>
          <w:bCs/>
          <w:i/>
          <w:iCs/>
          <w:color w:val="000000"/>
          <w:sz w:val="25"/>
          <w:szCs w:val="25"/>
          <w:lang w:eastAsia="ru-RU"/>
        </w:rPr>
        <w:t xml:space="preserve"> с </w:t>
      </w:r>
      <w:proofErr w:type="spellStart"/>
      <w:r w:rsidR="00843ACA">
        <w:rPr>
          <w:rFonts w:eastAsia="Times New Roman" w:cstheme="minorHAnsi"/>
          <w:b/>
          <w:bCs/>
          <w:i/>
          <w:iCs/>
          <w:color w:val="000000"/>
          <w:sz w:val="25"/>
          <w:szCs w:val="25"/>
          <w:lang w:eastAsia="ru-RU"/>
        </w:rPr>
        <w:t>бренбуком</w:t>
      </w:r>
      <w:proofErr w:type="spellEnd"/>
      <w:r w:rsidR="00843ACA">
        <w:rPr>
          <w:rFonts w:eastAsia="Times New Roman" w:cstheme="minorHAnsi"/>
          <w:b/>
          <w:bCs/>
          <w:i/>
          <w:iCs/>
          <w:color w:val="000000"/>
          <w:sz w:val="25"/>
          <w:szCs w:val="25"/>
          <w:lang w:eastAsia="ru-RU"/>
        </w:rPr>
        <w:t xml:space="preserve"> можно ознакомиться </w:t>
      </w:r>
      <w:r w:rsidRPr="008B5445">
        <w:rPr>
          <w:rFonts w:eastAsia="Times New Roman" w:cstheme="minorHAnsi"/>
          <w:b/>
          <w:bCs/>
          <w:i/>
          <w:iCs/>
          <w:color w:val="000000"/>
          <w:sz w:val="25"/>
          <w:szCs w:val="25"/>
          <w:lang w:eastAsia="ru-RU"/>
        </w:rPr>
        <w:t>здесь</w:t>
      </w: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> </w:t>
      </w:r>
      <w:hyperlink r:id="rId20" w:history="1">
        <w:r w:rsidRPr="008B5445">
          <w:rPr>
            <w:rFonts w:eastAsia="Times New Roman" w:cstheme="minorHAnsi"/>
            <w:color w:val="000000"/>
            <w:sz w:val="25"/>
            <w:szCs w:val="25"/>
            <w:lang w:eastAsia="ru-RU"/>
          </w:rPr>
          <w:t>https://brpo.by/vozhatym/press-kit/</w:t>
        </w:r>
      </w:hyperlink>
    </w:p>
    <w:p w14:paraId="68E9EF5C" w14:textId="77777777" w:rsidR="003824EF" w:rsidRPr="003824EF" w:rsidRDefault="003824EF" w:rsidP="003824EF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8B5445">
        <w:rPr>
          <w:rFonts w:eastAsia="Times New Roman" w:cstheme="minorHAnsi"/>
          <w:b/>
          <w:bCs/>
          <w:color w:val="000000"/>
          <w:sz w:val="25"/>
          <w:szCs w:val="25"/>
          <w:lang w:eastAsia="ru-RU"/>
        </w:rPr>
        <w:t>Вариативный логотип ОО «БРПО»</w:t>
      </w: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 xml:space="preserve"> представляет собой волнистые разноцветные (семь цветов) полосы на белом фоне, символизирующие языки пламени, слившиеся в один, как символ единства детей, подростков, взрослых, и надпись. Белое поле и пламя </w:t>
      </w: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lastRenderedPageBreak/>
        <w:t xml:space="preserve">символизируют открытость и чистоту намерений и стремлений организации. </w:t>
      </w:r>
      <w:proofErr w:type="spellStart"/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>Семиколор</w:t>
      </w:r>
      <w:proofErr w:type="spellEnd"/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 xml:space="preserve"> символизирует гармоничное развитие личности на основе присущей белорусскому обществу системы ценностей. Справа графической композиции расположена надпись «Общественное объединение «Белорусская республиканская пионерская организация». Знак и название скомпонованы в определенном порядке и определенных пропорциях.</w:t>
      </w:r>
    </w:p>
    <w:p w14:paraId="71909760" w14:textId="77777777" w:rsidR="003824EF" w:rsidRPr="003824EF" w:rsidRDefault="003824EF" w:rsidP="003824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3824EF">
        <w:rPr>
          <w:rFonts w:eastAsia="Times New Roman" w:cstheme="minorHAnsi"/>
          <w:b/>
          <w:color w:val="FF6600"/>
          <w:sz w:val="25"/>
          <w:szCs w:val="25"/>
          <w:lang w:eastAsia="ru-RU"/>
        </w:rPr>
        <w:t>Оранжевый</w:t>
      </w: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 xml:space="preserve"> – цвет энергии, радости и детства.</w:t>
      </w:r>
    </w:p>
    <w:p w14:paraId="530C40D9" w14:textId="77777777" w:rsidR="003824EF" w:rsidRPr="003824EF" w:rsidRDefault="003824EF" w:rsidP="003824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3824EF">
        <w:rPr>
          <w:rFonts w:eastAsia="Times New Roman" w:cstheme="minorHAnsi"/>
          <w:b/>
          <w:color w:val="FF0000"/>
          <w:sz w:val="25"/>
          <w:szCs w:val="25"/>
          <w:lang w:eastAsia="ru-RU"/>
        </w:rPr>
        <w:t>Красный</w:t>
      </w: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 xml:space="preserve"> – символ солнца, жизни.</w:t>
      </w:r>
    </w:p>
    <w:p w14:paraId="1820B228" w14:textId="77777777" w:rsidR="003824EF" w:rsidRPr="003824EF" w:rsidRDefault="003824EF" w:rsidP="003824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3824EF">
        <w:rPr>
          <w:rFonts w:eastAsia="Times New Roman" w:cstheme="minorHAnsi"/>
          <w:b/>
          <w:color w:val="FF66FF"/>
          <w:sz w:val="25"/>
          <w:szCs w:val="25"/>
          <w:lang w:eastAsia="ru-RU"/>
        </w:rPr>
        <w:t>Розовый</w:t>
      </w: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 xml:space="preserve"> – символизирует романтичность, доброту.</w:t>
      </w:r>
    </w:p>
    <w:p w14:paraId="395F5C88" w14:textId="77777777" w:rsidR="003824EF" w:rsidRPr="003824EF" w:rsidRDefault="003824EF" w:rsidP="003824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3824EF">
        <w:rPr>
          <w:rFonts w:eastAsia="Times New Roman" w:cstheme="minorHAnsi"/>
          <w:b/>
          <w:color w:val="0070C0"/>
          <w:sz w:val="25"/>
          <w:szCs w:val="25"/>
          <w:lang w:eastAsia="ru-RU"/>
        </w:rPr>
        <w:t>Синий</w:t>
      </w: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 xml:space="preserve"> – цвет удачи.</w:t>
      </w:r>
    </w:p>
    <w:p w14:paraId="1A6DA97F" w14:textId="77777777" w:rsidR="003824EF" w:rsidRPr="003824EF" w:rsidRDefault="003824EF" w:rsidP="003824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3824EF">
        <w:rPr>
          <w:rFonts w:eastAsia="Times New Roman" w:cstheme="minorHAnsi"/>
          <w:b/>
          <w:color w:val="00B050"/>
          <w:sz w:val="25"/>
          <w:szCs w:val="25"/>
          <w:lang w:eastAsia="ru-RU"/>
        </w:rPr>
        <w:t>Зеленый</w:t>
      </w: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 xml:space="preserve"> – цвет природы, символизирует зеленые белорусские леса.</w:t>
      </w:r>
    </w:p>
    <w:p w14:paraId="7C0C29AD" w14:textId="77777777" w:rsidR="003824EF" w:rsidRPr="003824EF" w:rsidRDefault="003824EF" w:rsidP="003824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3824EF">
        <w:rPr>
          <w:rFonts w:eastAsia="Times New Roman" w:cstheme="minorHAnsi"/>
          <w:b/>
          <w:color w:val="00B0F0"/>
          <w:sz w:val="25"/>
          <w:szCs w:val="25"/>
          <w:lang w:eastAsia="ru-RU"/>
        </w:rPr>
        <w:t>Голубой</w:t>
      </w: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 xml:space="preserve"> – цвет небосвода, голубых озер Беларуси.</w:t>
      </w:r>
    </w:p>
    <w:p w14:paraId="79A7C90E" w14:textId="77777777" w:rsidR="003824EF" w:rsidRPr="003824EF" w:rsidRDefault="003824EF" w:rsidP="003824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3824EF">
        <w:rPr>
          <w:rFonts w:eastAsia="Times New Roman" w:cstheme="minorHAnsi"/>
          <w:b/>
          <w:color w:val="FFFF00"/>
          <w:sz w:val="25"/>
          <w:szCs w:val="25"/>
          <w:lang w:eastAsia="ru-RU"/>
        </w:rPr>
        <w:t>Желтый</w:t>
      </w:r>
      <w:r w:rsidRPr="003824EF">
        <w:rPr>
          <w:rFonts w:eastAsia="Times New Roman" w:cstheme="minorHAnsi"/>
          <w:color w:val="000000"/>
          <w:sz w:val="25"/>
          <w:szCs w:val="25"/>
          <w:lang w:eastAsia="ru-RU"/>
        </w:rPr>
        <w:t xml:space="preserve"> – символ света, величия и лидерства.</w:t>
      </w:r>
    </w:p>
    <w:p w14:paraId="34D91DFD" w14:textId="77777777" w:rsidR="00C448D1" w:rsidRPr="008B5445" w:rsidRDefault="0064696B" w:rsidP="00C448D1">
      <w:pPr>
        <w:shd w:val="clear" w:color="auto" w:fill="FFFFFF"/>
        <w:spacing w:after="150" w:line="240" w:lineRule="auto"/>
        <w:jc w:val="both"/>
        <w:rPr>
          <w:rFonts w:cstheme="minorHAnsi"/>
          <w:color w:val="000000"/>
          <w:sz w:val="25"/>
          <w:szCs w:val="25"/>
          <w:shd w:val="clear" w:color="auto" w:fill="FFFFFF"/>
        </w:rPr>
      </w:pPr>
      <w:r w:rsidRPr="008B5445">
        <w:rPr>
          <w:rStyle w:val="a4"/>
          <w:rFonts w:cstheme="minorHAnsi"/>
          <w:color w:val="000000"/>
          <w:sz w:val="25"/>
          <w:szCs w:val="25"/>
          <w:shd w:val="clear" w:color="auto" w:fill="FFFFFF"/>
        </w:rPr>
        <w:t>Вариативная эмблема ОО «БРПО»</w:t>
      </w:r>
      <w:r w:rsidRPr="008B5445">
        <w:rPr>
          <w:rFonts w:cstheme="minorHAnsi"/>
          <w:color w:val="000000"/>
          <w:sz w:val="25"/>
          <w:szCs w:val="25"/>
          <w:shd w:val="clear" w:color="auto" w:fill="FFFFFF"/>
        </w:rPr>
        <w:t xml:space="preserve">: Эмблема ОО «БРПО» представляет собой волнистые разноцветные (семь цветов) полосы на белом фоне, символизирующие три языка пламени, слившиеся в один, как символ единства детей, подростков и взрослых. Белое поле и пламя символизируют открытость и чистоту намерений и стремлений организации. </w:t>
      </w:r>
      <w:proofErr w:type="spellStart"/>
      <w:r w:rsidRPr="008B5445">
        <w:rPr>
          <w:rFonts w:cstheme="minorHAnsi"/>
          <w:color w:val="000000"/>
          <w:sz w:val="25"/>
          <w:szCs w:val="25"/>
          <w:shd w:val="clear" w:color="auto" w:fill="FFFFFF"/>
        </w:rPr>
        <w:t>Семиколор</w:t>
      </w:r>
      <w:proofErr w:type="spellEnd"/>
      <w:r w:rsidRPr="008B5445">
        <w:rPr>
          <w:rFonts w:cstheme="minorHAnsi"/>
          <w:color w:val="000000"/>
          <w:sz w:val="25"/>
          <w:szCs w:val="25"/>
          <w:shd w:val="clear" w:color="auto" w:fill="FFFFFF"/>
        </w:rPr>
        <w:t xml:space="preserve"> символизирует – гармоничное развитие личности на основе присущей белорусскому обществу системы ценностей. Снизу графической композиции расположена надпись «ОО «БРПО» в виде сочетания надежно спаянных друг с другом звеньев, символизирующих взаимодействие и сплочение. Знак и название скомпонованы в определенном порядке и определенных пропорциях.</w:t>
      </w:r>
    </w:p>
    <w:p w14:paraId="08604F27" w14:textId="77777777" w:rsidR="0064696B" w:rsidRPr="00C448D1" w:rsidRDefault="009908BB" w:rsidP="00C448D1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8B5445">
        <w:rPr>
          <w:rFonts w:cstheme="minorHAnsi"/>
          <w:b/>
          <w:bCs/>
          <w:noProof/>
          <w:color w:val="000000"/>
          <w:sz w:val="25"/>
          <w:szCs w:val="25"/>
          <w:shd w:val="clear" w:color="auto" w:fill="FFFFFF"/>
          <w:lang w:eastAsia="ru-RU"/>
        </w:rPr>
        <w:drawing>
          <wp:anchor distT="0" distB="0" distL="114300" distR="114300" simplePos="0" relativeHeight="251660288" behindDoc="1" locked="0" layoutInCell="1" allowOverlap="1" wp14:anchorId="6D09F8A6" wp14:editId="3294EC85">
            <wp:simplePos x="0" y="0"/>
            <wp:positionH relativeFrom="column">
              <wp:posOffset>1825625</wp:posOffset>
            </wp:positionH>
            <wp:positionV relativeFrom="paragraph">
              <wp:posOffset>57150</wp:posOffset>
            </wp:positionV>
            <wp:extent cx="1737360" cy="1233170"/>
            <wp:effectExtent l="0" t="0" r="0" b="5080"/>
            <wp:wrapThrough wrapText="bothSides">
              <wp:wrapPolygon edited="0">
                <wp:start x="0" y="0"/>
                <wp:lineTo x="0" y="21355"/>
                <wp:lineTo x="21316" y="21355"/>
                <wp:lineTo x="21316" y="0"/>
                <wp:lineTo x="0" y="0"/>
              </wp:wrapPolygon>
            </wp:wrapThrough>
            <wp:docPr id="21" name="Рисунок 21" descr="https://dtdm-grodno-guo.by/files/01003/obj/110/42843/img/%D0%A0%D0%B8%D1%81%D1%83%D0%BD%D0%BE%D0%B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dtdm-grodno-guo.by/files/01003/obj/110/42843/img/%D0%A0%D0%B8%D1%81%D1%83%D0%BD%D0%BE%D0%BA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96B" w:rsidRPr="008B5445">
        <w:rPr>
          <w:rStyle w:val="a4"/>
          <w:rFonts w:cstheme="minorHAnsi"/>
          <w:color w:val="000000"/>
          <w:sz w:val="25"/>
          <w:szCs w:val="25"/>
          <w:shd w:val="clear" w:color="auto" w:fill="FFFFFF"/>
        </w:rPr>
        <w:t>Вариативный логотип:    </w:t>
      </w:r>
    </w:p>
    <w:p w14:paraId="71C92F48" w14:textId="77777777" w:rsidR="00143CED" w:rsidRPr="008B5445" w:rsidRDefault="00143CED" w:rsidP="00143CED">
      <w:pPr>
        <w:shd w:val="clear" w:color="auto" w:fill="FFFFFF"/>
        <w:spacing w:after="100" w:afterAutospacing="1" w:line="240" w:lineRule="auto"/>
        <w:jc w:val="center"/>
        <w:rPr>
          <w:rFonts w:eastAsia="Times New Roman" w:cstheme="minorHAnsi"/>
          <w:color w:val="393939"/>
          <w:sz w:val="27"/>
          <w:szCs w:val="27"/>
          <w:lang w:eastAsia="ru-RU"/>
        </w:rPr>
      </w:pPr>
    </w:p>
    <w:p w14:paraId="4E27CC20" w14:textId="77777777" w:rsidR="00143CED" w:rsidRPr="00143CED" w:rsidRDefault="00143CED" w:rsidP="00143CED">
      <w:pPr>
        <w:shd w:val="clear" w:color="auto" w:fill="FFFFFF"/>
        <w:spacing w:after="100" w:afterAutospacing="1" w:line="240" w:lineRule="auto"/>
        <w:jc w:val="center"/>
        <w:rPr>
          <w:rFonts w:eastAsia="Times New Roman" w:cstheme="minorHAnsi"/>
          <w:color w:val="393939"/>
          <w:sz w:val="27"/>
          <w:szCs w:val="27"/>
          <w:lang w:eastAsia="ru-RU"/>
        </w:rPr>
      </w:pPr>
    </w:p>
    <w:p w14:paraId="67CEC1E9" w14:textId="77777777" w:rsidR="00664F5D" w:rsidRPr="008B5445" w:rsidRDefault="00664F5D" w:rsidP="002B0F77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bCs/>
          <w:color w:val="000000"/>
          <w:sz w:val="25"/>
          <w:szCs w:val="25"/>
          <w:lang w:eastAsia="ru-RU"/>
        </w:rPr>
      </w:pPr>
    </w:p>
    <w:p w14:paraId="01F20321" w14:textId="77777777" w:rsidR="002B0F77" w:rsidRPr="002B0F77" w:rsidRDefault="009908BB" w:rsidP="002B0F77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8B5445">
        <w:rPr>
          <w:rFonts w:cstheme="minorHAnsi"/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64279AB" wp14:editId="0F425650">
            <wp:simplePos x="0" y="0"/>
            <wp:positionH relativeFrom="column">
              <wp:posOffset>3120390</wp:posOffset>
            </wp:positionH>
            <wp:positionV relativeFrom="paragraph">
              <wp:posOffset>94615</wp:posOffset>
            </wp:positionV>
            <wp:extent cx="2199640" cy="1090295"/>
            <wp:effectExtent l="0" t="0" r="0" b="0"/>
            <wp:wrapThrough wrapText="bothSides">
              <wp:wrapPolygon edited="0">
                <wp:start x="0" y="0"/>
                <wp:lineTo x="0" y="21135"/>
                <wp:lineTo x="21326" y="21135"/>
                <wp:lineTo x="21326" y="0"/>
                <wp:lineTo x="0" y="0"/>
              </wp:wrapPolygon>
            </wp:wrapThrough>
            <wp:docPr id="22" name="Рисунок 22" descr="https://dtdm-grodno-guo.by/files/01003/obj/110/42843/img/%D0%A0%D0%B8%D1%81%D1%83%D0%BD%D0%BE%D0%B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dtdm-grodno-guo.by/files/01003/obj/110/42843/img/%D0%A0%D0%B8%D1%81%D1%83%D0%BD%D0%BE%D0%BA4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40" cy="109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theme="minorHAnsi"/>
          <w:b/>
          <w:bCs/>
          <w:color w:val="000000"/>
          <w:sz w:val="25"/>
          <w:szCs w:val="25"/>
          <w:lang w:eastAsia="ru-RU"/>
        </w:rPr>
        <w:t>С</w:t>
      </w:r>
      <w:r w:rsidR="002B0F77" w:rsidRPr="008B5445">
        <w:rPr>
          <w:rFonts w:eastAsia="Times New Roman" w:cstheme="minorHAnsi"/>
          <w:b/>
          <w:bCs/>
          <w:color w:val="000000"/>
          <w:sz w:val="25"/>
          <w:szCs w:val="25"/>
          <w:lang w:eastAsia="ru-RU"/>
        </w:rPr>
        <w:t>логан организации:</w:t>
      </w:r>
      <w:r w:rsidR="002B0F77" w:rsidRPr="002B0F77">
        <w:rPr>
          <w:rFonts w:eastAsia="Times New Roman" w:cstheme="minorHAnsi"/>
          <w:color w:val="000000"/>
          <w:sz w:val="25"/>
          <w:szCs w:val="25"/>
          <w:lang w:eastAsia="ru-RU"/>
        </w:rPr>
        <w:t> «БРПО – территория детства» / «Пионерия Беларуси – территория детства».</w:t>
      </w:r>
    </w:p>
    <w:p w14:paraId="3C6EC9A7" w14:textId="77777777" w:rsidR="002B0F77" w:rsidRPr="002B0F77" w:rsidRDefault="002B0F77" w:rsidP="002B0F77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2B0F77">
        <w:rPr>
          <w:rFonts w:eastAsia="Times New Roman" w:cstheme="minorHAnsi"/>
          <w:color w:val="000000"/>
          <w:sz w:val="25"/>
          <w:szCs w:val="25"/>
          <w:lang w:eastAsia="ru-RU"/>
        </w:rPr>
        <w:t>Талисман пионерской организации: </w:t>
      </w:r>
      <w:r w:rsidRPr="008B5445">
        <w:rPr>
          <w:rFonts w:eastAsia="Times New Roman" w:cstheme="minorHAnsi"/>
          <w:b/>
          <w:bCs/>
          <w:color w:val="000000"/>
          <w:sz w:val="25"/>
          <w:szCs w:val="25"/>
          <w:lang w:eastAsia="ru-RU"/>
        </w:rPr>
        <w:t>рысенок «Огонек».</w:t>
      </w:r>
    </w:p>
    <w:p w14:paraId="013ADC26" w14:textId="77777777" w:rsidR="00B3512B" w:rsidRPr="00B3512B" w:rsidRDefault="00B3512B" w:rsidP="00B3512B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8B5445">
        <w:rPr>
          <w:rFonts w:eastAsia="Times New Roman" w:cstheme="minorHAnsi"/>
          <w:b/>
          <w:bCs/>
          <w:color w:val="000000"/>
          <w:sz w:val="25"/>
          <w:szCs w:val="25"/>
          <w:lang w:eastAsia="ru-RU"/>
        </w:rPr>
        <w:t>Основная деятельность:</w:t>
      </w:r>
    </w:p>
    <w:p w14:paraId="4A1C4511" w14:textId="77777777" w:rsidR="00B3512B" w:rsidRPr="00B3512B" w:rsidRDefault="00B3512B" w:rsidP="00B351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>участие в формировании и реализации государственной молодежной политики;</w:t>
      </w:r>
    </w:p>
    <w:p w14:paraId="39927DE9" w14:textId="77777777" w:rsidR="00B3512B" w:rsidRPr="00B3512B" w:rsidRDefault="00B3512B" w:rsidP="00B351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>защита прав и законных интересов, а также представление законных интересов своих членов в государственных органах и иных организациях через Советы ОО «БРПО», а также во взаимодействии с другими организациями и общественными объединениями;</w:t>
      </w:r>
    </w:p>
    <w:p w14:paraId="43F525B1" w14:textId="77777777" w:rsidR="00B3512B" w:rsidRPr="00B3512B" w:rsidRDefault="00B3512B" w:rsidP="00B351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 xml:space="preserve">поддержка инициатив детей, проведение мероприятий, семинаров, конференций и форумов, оздоровительных и экологических лагерей, </w:t>
      </w: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lastRenderedPageBreak/>
        <w:t>конкурсов, соревнований, фестивалей, Слетов, в том числе международных, направленных на достижение уставных целей ОО «БРПО»;</w:t>
      </w:r>
    </w:p>
    <w:p w14:paraId="2EB3CD2C" w14:textId="77777777" w:rsidR="00B3512B" w:rsidRPr="00B3512B" w:rsidRDefault="00B3512B" w:rsidP="00B351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>разработка и осуществление образовательных, социальных и иных детских и молодежных программ и проектов, не противоречащих законодательству Республики Беларусь;</w:t>
      </w:r>
    </w:p>
    <w:p w14:paraId="42D2CA9B" w14:textId="77777777" w:rsidR="00B3512B" w:rsidRPr="00B3512B" w:rsidRDefault="00B3512B" w:rsidP="00B351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>содействие развитию международного детского сотрудничества;</w:t>
      </w:r>
    </w:p>
    <w:p w14:paraId="2BB369F0" w14:textId="77777777" w:rsidR="00B3512B" w:rsidRPr="00B3512B" w:rsidRDefault="00B3512B" w:rsidP="00B351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>помощь членам ОО «БРПО» в организации их свободного времени путем проведения мероприятий, направленных на физическое, духовно-нравственное, культурное развитие детей и подростков.</w:t>
      </w:r>
    </w:p>
    <w:p w14:paraId="1CF3D68F" w14:textId="77777777" w:rsidR="00B3512B" w:rsidRPr="00B3512B" w:rsidRDefault="00B3512B" w:rsidP="00B3512B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>ОО «БРПО» самая массовая детская общественная организация </w:t>
      </w:r>
      <w:r w:rsidRPr="008B5445">
        <w:rPr>
          <w:rFonts w:eastAsia="Times New Roman" w:cstheme="minorHAnsi"/>
          <w:b/>
          <w:bCs/>
          <w:color w:val="000000"/>
          <w:sz w:val="25"/>
          <w:szCs w:val="25"/>
          <w:lang w:eastAsia="ru-RU"/>
        </w:rPr>
        <w:t>самая массовая в Республике Беларусь </w:t>
      </w: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>(около 80 % школьников от 7 до 14 лет состоят в организации).</w:t>
      </w:r>
    </w:p>
    <w:p w14:paraId="517AF288" w14:textId="77777777" w:rsidR="00B3512B" w:rsidRPr="00B3512B" w:rsidRDefault="00B3512B" w:rsidP="00B3512B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8B5445">
        <w:rPr>
          <w:rFonts w:eastAsia="Times New Roman" w:cstheme="minorHAnsi"/>
          <w:b/>
          <w:bCs/>
          <w:color w:val="000000"/>
          <w:sz w:val="25"/>
          <w:szCs w:val="25"/>
          <w:lang w:eastAsia="ru-RU"/>
        </w:rPr>
        <w:t>Октябренок</w:t>
      </w: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> – член организации в возрасте </w:t>
      </w:r>
      <w:r w:rsidRPr="008B5445">
        <w:rPr>
          <w:rFonts w:eastAsia="Times New Roman" w:cstheme="minorHAnsi"/>
          <w:b/>
          <w:bCs/>
          <w:color w:val="000000"/>
          <w:sz w:val="25"/>
          <w:szCs w:val="25"/>
          <w:lang w:eastAsia="ru-RU"/>
        </w:rPr>
        <w:t>от 7 до 10 лет</w:t>
      </w: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>. Новичок в пионерских делах, готовый принять и продолжить традиции и историю Пионерии. Прием в организацию младших школьников проводится в торжественной обстановке на сборе дружины одновременно с ритуалом присвоения звания «октябрята». Октябрята имеют свои правила:</w:t>
      </w:r>
      <w:r w:rsidRPr="00B3512B">
        <w:rPr>
          <w:rFonts w:eastAsia="Times New Roman" w:cstheme="minorHAnsi"/>
          <w:color w:val="222222"/>
          <w:sz w:val="25"/>
          <w:szCs w:val="25"/>
          <w:lang w:eastAsia="ru-RU"/>
        </w:rPr>
        <w:t> </w:t>
      </w:r>
      <w:hyperlink r:id="rId23" w:history="1">
        <w:r w:rsidRPr="008B5445">
          <w:rPr>
            <w:rFonts w:eastAsia="Times New Roman" w:cstheme="minorHAnsi"/>
            <w:color w:val="0000FF"/>
            <w:sz w:val="25"/>
            <w:szCs w:val="25"/>
            <w:lang w:eastAsia="ru-RU"/>
          </w:rPr>
          <w:t>https://brpo.by/oktjabrjata/</w:t>
        </w:r>
      </w:hyperlink>
    </w:p>
    <w:p w14:paraId="74B7294A" w14:textId="77777777" w:rsidR="00B3512B" w:rsidRPr="00B3512B" w:rsidRDefault="00B3512B" w:rsidP="00B3512B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8B5445">
        <w:rPr>
          <w:rFonts w:eastAsia="Times New Roman" w:cstheme="minorHAnsi"/>
          <w:b/>
          <w:bCs/>
          <w:color w:val="000000"/>
          <w:sz w:val="25"/>
          <w:szCs w:val="25"/>
          <w:lang w:eastAsia="ru-RU"/>
        </w:rPr>
        <w:t>Пионер</w:t>
      </w: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> – член организации от 10 до 14 лет, первый, первопроходец, первооткрыватель, новатор, идущий впереди.</w:t>
      </w:r>
    </w:p>
    <w:p w14:paraId="31B7EC93" w14:textId="77777777" w:rsidR="00B3512B" w:rsidRPr="00B3512B" w:rsidRDefault="00B3512B" w:rsidP="00B3512B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>Пионер – звание члена Белорусской республиканской пионерской организации. У пионеров есть законы и традиции</w:t>
      </w:r>
      <w:r w:rsidRPr="00B3512B">
        <w:rPr>
          <w:rFonts w:eastAsia="Times New Roman" w:cstheme="minorHAnsi"/>
          <w:color w:val="222222"/>
          <w:sz w:val="25"/>
          <w:szCs w:val="25"/>
          <w:lang w:eastAsia="ru-RU"/>
        </w:rPr>
        <w:t> </w:t>
      </w:r>
      <w:hyperlink r:id="rId24" w:history="1">
        <w:r w:rsidRPr="008B5445">
          <w:rPr>
            <w:rFonts w:eastAsia="Times New Roman" w:cstheme="minorHAnsi"/>
            <w:color w:val="0000FF"/>
            <w:sz w:val="25"/>
            <w:szCs w:val="25"/>
            <w:lang w:eastAsia="ru-RU"/>
          </w:rPr>
          <w:t>https://brpo.by/pionery-2/</w:t>
        </w:r>
      </w:hyperlink>
    </w:p>
    <w:p w14:paraId="77FBA46E" w14:textId="77777777" w:rsidR="00B3512B" w:rsidRPr="00B3512B" w:rsidRDefault="00B3512B" w:rsidP="00B3512B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8B5445">
        <w:rPr>
          <w:rFonts w:eastAsia="Times New Roman" w:cstheme="minorHAnsi"/>
          <w:b/>
          <w:bCs/>
          <w:color w:val="000000"/>
          <w:sz w:val="25"/>
          <w:szCs w:val="25"/>
          <w:lang w:eastAsia="ru-RU"/>
        </w:rPr>
        <w:t>Пионерский вожатый</w:t>
      </w: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> – звание взрослого члена ОО «БРПО», руководителя пионерской дружины. Пионерский вожатый является внештатным сотрудником организации. Для вожатых на сайте БРПО создана информационно-образовательная платформа для реализации деятельности по направлениям</w:t>
      </w:r>
      <w:r w:rsidRPr="00B3512B">
        <w:rPr>
          <w:rFonts w:eastAsia="Times New Roman" w:cstheme="minorHAnsi"/>
          <w:color w:val="222222"/>
          <w:sz w:val="25"/>
          <w:szCs w:val="25"/>
          <w:lang w:eastAsia="ru-RU"/>
        </w:rPr>
        <w:t> </w:t>
      </w:r>
      <w:hyperlink r:id="rId25" w:history="1">
        <w:r w:rsidRPr="008B5445">
          <w:rPr>
            <w:rFonts w:eastAsia="Times New Roman" w:cstheme="minorHAnsi"/>
            <w:color w:val="0000FF"/>
            <w:sz w:val="25"/>
            <w:szCs w:val="25"/>
            <w:lang w:eastAsia="ru-RU"/>
          </w:rPr>
          <w:t>https://brpo.by/vozhatym/</w:t>
        </w:r>
      </w:hyperlink>
    </w:p>
    <w:p w14:paraId="0BE018C9" w14:textId="4898A2B6" w:rsidR="00B3512B" w:rsidRPr="00B3512B" w:rsidRDefault="00B3512B" w:rsidP="00B3512B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22222"/>
          <w:sz w:val="25"/>
          <w:szCs w:val="25"/>
          <w:lang w:eastAsia="ru-RU"/>
        </w:rPr>
      </w:pP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>В течении каждого учебного года в организации, на всех ее уровнях, успешно реализуется </w:t>
      </w:r>
      <w:r w:rsidRPr="008B5445">
        <w:rPr>
          <w:rFonts w:eastAsia="Times New Roman" w:cstheme="minorHAnsi"/>
          <w:b/>
          <w:bCs/>
          <w:color w:val="000000"/>
          <w:sz w:val="25"/>
          <w:szCs w:val="25"/>
          <w:lang w:eastAsia="ru-RU"/>
        </w:rPr>
        <w:t>более 2000 проектов</w:t>
      </w:r>
      <w:r w:rsidRPr="00B3512B">
        <w:rPr>
          <w:rFonts w:eastAsia="Times New Roman" w:cstheme="minorHAnsi"/>
          <w:color w:val="000000"/>
          <w:sz w:val="25"/>
          <w:szCs w:val="25"/>
          <w:lang w:eastAsia="ru-RU"/>
        </w:rPr>
        <w:t> для детей и подростков. Внедряются новые формы и методы работы с детьми. Каждый проект имеет свое лого</w:t>
      </w:r>
      <w:r w:rsidRPr="00B3512B">
        <w:rPr>
          <w:rFonts w:eastAsia="Times New Roman" w:cstheme="minorHAnsi"/>
          <w:color w:val="222222"/>
          <w:sz w:val="25"/>
          <w:szCs w:val="25"/>
          <w:lang w:eastAsia="ru-RU"/>
        </w:rPr>
        <w:t> </w:t>
      </w:r>
      <w:hyperlink r:id="rId26" w:history="1">
        <w:r w:rsidRPr="008B5445">
          <w:rPr>
            <w:rFonts w:eastAsia="Times New Roman" w:cstheme="minorHAnsi"/>
            <w:color w:val="0000FF"/>
            <w:sz w:val="25"/>
            <w:szCs w:val="25"/>
            <w:lang w:eastAsia="ru-RU"/>
          </w:rPr>
          <w:t>https://brpo.by/events-list/</w:t>
        </w:r>
      </w:hyperlink>
      <w:r w:rsidRPr="00B3512B">
        <w:rPr>
          <w:rFonts w:eastAsia="Times New Roman" w:cstheme="minorHAnsi"/>
          <w:color w:val="222222"/>
          <w:sz w:val="25"/>
          <w:szCs w:val="25"/>
          <w:lang w:eastAsia="ru-RU"/>
        </w:rPr>
        <w:t> </w:t>
      </w:r>
    </w:p>
    <w:p w14:paraId="132B1886" w14:textId="77777777" w:rsidR="00EA3A25" w:rsidRPr="006351CE" w:rsidRDefault="00EA3A25" w:rsidP="00EA3A25">
      <w:pPr>
        <w:rPr>
          <w:rFonts w:ascii="Franklin Gothic Demi Cond" w:hAnsi="Franklin Gothic Demi Cond"/>
          <w:sz w:val="32"/>
          <w:szCs w:val="32"/>
        </w:rPr>
      </w:pPr>
    </w:p>
    <w:p w14:paraId="69E7AD29" w14:textId="77777777" w:rsidR="00C448D1" w:rsidRDefault="00C448D1" w:rsidP="00143CE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393939"/>
          <w:sz w:val="30"/>
          <w:szCs w:val="30"/>
          <w:lang w:eastAsia="ru-RU"/>
        </w:rPr>
      </w:pPr>
    </w:p>
    <w:p w14:paraId="77EAE00C" w14:textId="77777777" w:rsidR="00C448D1" w:rsidRDefault="00C448D1" w:rsidP="00143CE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393939"/>
          <w:sz w:val="30"/>
          <w:szCs w:val="30"/>
          <w:lang w:eastAsia="ru-RU"/>
        </w:rPr>
      </w:pPr>
    </w:p>
    <w:p w14:paraId="08A22A9E" w14:textId="77777777" w:rsidR="0064696B" w:rsidRDefault="0064696B" w:rsidP="00143CE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393939"/>
          <w:sz w:val="30"/>
          <w:szCs w:val="30"/>
          <w:lang w:eastAsia="ru-RU"/>
        </w:rPr>
      </w:pPr>
    </w:p>
    <w:p w14:paraId="5049A56C" w14:textId="77777777" w:rsidR="0064696B" w:rsidRDefault="0064696B" w:rsidP="00143CE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393939"/>
          <w:sz w:val="30"/>
          <w:szCs w:val="30"/>
          <w:lang w:eastAsia="ru-RU"/>
        </w:rPr>
      </w:pPr>
    </w:p>
    <w:p w14:paraId="345BF8A7" w14:textId="77777777" w:rsidR="00131F5A" w:rsidRDefault="00131F5A" w:rsidP="00143CE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93939"/>
          <w:sz w:val="30"/>
          <w:szCs w:val="30"/>
          <w:lang w:eastAsia="ru-RU"/>
        </w:rPr>
      </w:pPr>
    </w:p>
    <w:p w14:paraId="475EDF08" w14:textId="77777777" w:rsidR="00131F5A" w:rsidRDefault="00131F5A" w:rsidP="00143CE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93939"/>
          <w:sz w:val="30"/>
          <w:szCs w:val="30"/>
          <w:lang w:eastAsia="ru-RU"/>
        </w:rPr>
      </w:pPr>
    </w:p>
    <w:sectPr w:rsidR="00131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ahom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Demi Cond">
    <w:charset w:val="00"/>
    <w:family w:val="swiss"/>
    <w:pitch w:val="variable"/>
    <w:sig w:usb0="00000287" w:usb1="00000000" w:usb2="00000000" w:usb3="00000000" w:csb0="000000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210D2"/>
    <w:multiLevelType w:val="multilevel"/>
    <w:tmpl w:val="E99244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466CC2"/>
    <w:multiLevelType w:val="multilevel"/>
    <w:tmpl w:val="4BB60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1F2772"/>
    <w:multiLevelType w:val="multilevel"/>
    <w:tmpl w:val="01F09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273C6"/>
    <w:multiLevelType w:val="multilevel"/>
    <w:tmpl w:val="79E6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517C78"/>
    <w:multiLevelType w:val="multilevel"/>
    <w:tmpl w:val="BF7EF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CED"/>
    <w:rsid w:val="00063A72"/>
    <w:rsid w:val="000A6663"/>
    <w:rsid w:val="0010012A"/>
    <w:rsid w:val="001132A4"/>
    <w:rsid w:val="0011658E"/>
    <w:rsid w:val="00131F5A"/>
    <w:rsid w:val="0013682E"/>
    <w:rsid w:val="00143CED"/>
    <w:rsid w:val="001B0E16"/>
    <w:rsid w:val="001C5910"/>
    <w:rsid w:val="00216AF6"/>
    <w:rsid w:val="0027762B"/>
    <w:rsid w:val="002B0F77"/>
    <w:rsid w:val="003824EF"/>
    <w:rsid w:val="00416BE0"/>
    <w:rsid w:val="00474C33"/>
    <w:rsid w:val="00503B51"/>
    <w:rsid w:val="005175F8"/>
    <w:rsid w:val="00572E68"/>
    <w:rsid w:val="005744CD"/>
    <w:rsid w:val="005C2E3E"/>
    <w:rsid w:val="005D5FFF"/>
    <w:rsid w:val="006242FA"/>
    <w:rsid w:val="0064696B"/>
    <w:rsid w:val="00664F5D"/>
    <w:rsid w:val="007530C3"/>
    <w:rsid w:val="00760093"/>
    <w:rsid w:val="008416AB"/>
    <w:rsid w:val="00843ACA"/>
    <w:rsid w:val="008B5445"/>
    <w:rsid w:val="008B6B2F"/>
    <w:rsid w:val="00912945"/>
    <w:rsid w:val="00927086"/>
    <w:rsid w:val="0096793C"/>
    <w:rsid w:val="009768B2"/>
    <w:rsid w:val="009908BB"/>
    <w:rsid w:val="009C46CF"/>
    <w:rsid w:val="009D1488"/>
    <w:rsid w:val="00A53807"/>
    <w:rsid w:val="00A548D2"/>
    <w:rsid w:val="00B3512B"/>
    <w:rsid w:val="00B51224"/>
    <w:rsid w:val="00B62581"/>
    <w:rsid w:val="00BD6666"/>
    <w:rsid w:val="00C448D1"/>
    <w:rsid w:val="00C51559"/>
    <w:rsid w:val="00C6788D"/>
    <w:rsid w:val="00D1158F"/>
    <w:rsid w:val="00D152C8"/>
    <w:rsid w:val="00D22D95"/>
    <w:rsid w:val="00DA51AA"/>
    <w:rsid w:val="00DB6317"/>
    <w:rsid w:val="00E127ED"/>
    <w:rsid w:val="00E16D49"/>
    <w:rsid w:val="00E259E4"/>
    <w:rsid w:val="00EA3A25"/>
    <w:rsid w:val="00EF23DE"/>
    <w:rsid w:val="00EF2829"/>
    <w:rsid w:val="00F23436"/>
    <w:rsid w:val="00F26214"/>
    <w:rsid w:val="00F53CA1"/>
    <w:rsid w:val="00F74950"/>
    <w:rsid w:val="00F80A7C"/>
    <w:rsid w:val="00F8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4C9A7"/>
  <w15:docId w15:val="{8C75D2F3-F55A-442D-869C-E939AFC33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66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13682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3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3CED"/>
    <w:rPr>
      <w:b/>
      <w:bCs/>
    </w:rPr>
  </w:style>
  <w:style w:type="character" w:styleId="a5">
    <w:name w:val="Hyperlink"/>
    <w:basedOn w:val="a0"/>
    <w:uiPriority w:val="99"/>
    <w:unhideWhenUsed/>
    <w:rsid w:val="00143CE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43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3CED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3824EF"/>
    <w:rPr>
      <w:i/>
      <w:iCs/>
    </w:rPr>
  </w:style>
  <w:style w:type="character" w:customStyle="1" w:styleId="50">
    <w:name w:val="Заголовок 5 Знак"/>
    <w:basedOn w:val="a0"/>
    <w:link w:val="5"/>
    <w:uiPriority w:val="9"/>
    <w:rsid w:val="0013682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D666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9">
    <w:name w:val="Unresolved Mention"/>
    <w:basedOn w:val="a0"/>
    <w:uiPriority w:val="99"/>
    <w:semiHidden/>
    <w:unhideWhenUsed/>
    <w:rsid w:val="00753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9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5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1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00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7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7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665665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0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20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49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159443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77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_o@slonim-uo.by" TargetMode="External"/><Relationship Id="rId13" Type="http://schemas.openxmlformats.org/officeDocument/2006/relationships/image" Target="media/image5.gif"/><Relationship Id="rId18" Type="http://schemas.openxmlformats.org/officeDocument/2006/relationships/image" Target="media/image9.jpeg"/><Relationship Id="rId26" Type="http://schemas.openxmlformats.org/officeDocument/2006/relationships/hyperlink" Target="https://brpo.by/events-list/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hyperlink" Target="https://brpo.by/wp-content/uploads/2021/08/%D1%83%D1%81%D1%82%D0%B0%D0%B2-%D0%9E%D0%9E-%D0%91%D0%A0%D0%9F%D0%9E-%D0%BE%D1%82-08.01.2019.pdf" TargetMode="External"/><Relationship Id="rId25" Type="http://schemas.openxmlformats.org/officeDocument/2006/relationships/hyperlink" Target="https://brpo.by/vozhatym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https://brpo.by/vozhatym/press-kit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vk.com/slonim_brpo" TargetMode="External"/><Relationship Id="rId24" Type="http://schemas.openxmlformats.org/officeDocument/2006/relationships/hyperlink" Target="https://brpo.by/pionery-2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yperlink" Target="https://brpo.by/oktjabrjata/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https://www.instagram.com/slonim.brpo?srtk=MWRjcm5ieHA1Y3NlNA==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B273F-9932-408F-B463-F9E1F44DD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Михайловна Томей</cp:lastModifiedBy>
  <cp:revision>2</cp:revision>
  <dcterms:created xsi:type="dcterms:W3CDTF">2026-10-23T13:56:00Z</dcterms:created>
  <dcterms:modified xsi:type="dcterms:W3CDTF">2026-10-23T13:56:00Z</dcterms:modified>
</cp:coreProperties>
</file>